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FCE" w:rsidRPr="0069426A" w:rsidRDefault="00C74FCE" w:rsidP="00C74FCE">
      <w:pPr>
        <w:tabs>
          <w:tab w:val="left" w:pos="1418"/>
        </w:tabs>
        <w:ind w:left="5529"/>
        <w:rPr>
          <w:sz w:val="26"/>
          <w:szCs w:val="26"/>
        </w:rPr>
      </w:pPr>
      <w:bookmarkStart w:id="0" w:name="_GoBack"/>
      <w:r w:rsidRPr="0069426A">
        <w:rPr>
          <w:sz w:val="26"/>
          <w:szCs w:val="26"/>
        </w:rPr>
        <w:t xml:space="preserve">УТВЕРЖДЕНА </w:t>
      </w:r>
    </w:p>
    <w:p w:rsidR="00C74FCE" w:rsidRPr="0069426A" w:rsidRDefault="00C74FCE" w:rsidP="00C74FCE">
      <w:pPr>
        <w:tabs>
          <w:tab w:val="left" w:pos="1418"/>
        </w:tabs>
        <w:ind w:left="5529"/>
        <w:rPr>
          <w:sz w:val="26"/>
          <w:szCs w:val="26"/>
        </w:rPr>
      </w:pPr>
      <w:r w:rsidRPr="0069426A">
        <w:rPr>
          <w:sz w:val="26"/>
          <w:szCs w:val="26"/>
        </w:rPr>
        <w:t>распоряжением Администрации города Норильска</w:t>
      </w:r>
    </w:p>
    <w:p w:rsidR="00C74FCE" w:rsidRPr="0069426A" w:rsidRDefault="00C74FCE" w:rsidP="00C74FCE">
      <w:pPr>
        <w:ind w:left="5529"/>
        <w:rPr>
          <w:sz w:val="26"/>
          <w:szCs w:val="26"/>
        </w:rPr>
      </w:pPr>
      <w:r w:rsidRPr="0069426A">
        <w:rPr>
          <w:sz w:val="26"/>
          <w:szCs w:val="26"/>
        </w:rPr>
        <w:t xml:space="preserve">от </w:t>
      </w:r>
      <w:r w:rsidR="00457BA5">
        <w:rPr>
          <w:sz w:val="26"/>
          <w:szCs w:val="26"/>
        </w:rPr>
        <w:t>30.05.2017 №2923</w:t>
      </w:r>
    </w:p>
    <w:bookmarkEnd w:id="0"/>
    <w:p w:rsidR="00C74FCE" w:rsidRPr="0069426A" w:rsidRDefault="00C74FCE" w:rsidP="00C74FCE">
      <w:pPr>
        <w:pStyle w:val="aa"/>
        <w:ind w:left="5529"/>
        <w:jc w:val="center"/>
        <w:rPr>
          <w:sz w:val="26"/>
          <w:szCs w:val="26"/>
        </w:rPr>
      </w:pPr>
    </w:p>
    <w:p w:rsidR="00C74FCE" w:rsidRPr="0069426A" w:rsidRDefault="00C74FCE" w:rsidP="00C74FCE">
      <w:pPr>
        <w:pStyle w:val="aa"/>
        <w:ind w:firstLine="0"/>
        <w:rPr>
          <w:sz w:val="26"/>
          <w:szCs w:val="26"/>
        </w:rPr>
      </w:pPr>
    </w:p>
    <w:p w:rsidR="00AE4B00" w:rsidRPr="0069426A" w:rsidRDefault="00AE4B00" w:rsidP="00C74FCE">
      <w:pPr>
        <w:pStyle w:val="aa"/>
        <w:jc w:val="center"/>
        <w:rPr>
          <w:sz w:val="26"/>
          <w:szCs w:val="26"/>
        </w:rPr>
      </w:pPr>
    </w:p>
    <w:p w:rsidR="00C74FCE" w:rsidRPr="0069426A" w:rsidRDefault="00C74FCE" w:rsidP="00C74FCE">
      <w:pPr>
        <w:pStyle w:val="aa"/>
        <w:jc w:val="center"/>
        <w:rPr>
          <w:sz w:val="26"/>
          <w:szCs w:val="26"/>
        </w:rPr>
      </w:pPr>
      <w:r w:rsidRPr="0069426A">
        <w:rPr>
          <w:sz w:val="26"/>
          <w:szCs w:val="26"/>
        </w:rPr>
        <w:t>ДОКУМЕНТАЦИЯ ОБ АУКЦИОНЕ</w:t>
      </w:r>
    </w:p>
    <w:p w:rsidR="00C74FCE" w:rsidRPr="0069426A" w:rsidRDefault="00C74FCE" w:rsidP="007C0557">
      <w:pPr>
        <w:pStyle w:val="aa"/>
        <w:jc w:val="center"/>
        <w:rPr>
          <w:sz w:val="26"/>
          <w:szCs w:val="26"/>
        </w:rPr>
      </w:pPr>
      <w:r w:rsidRPr="0069426A">
        <w:rPr>
          <w:sz w:val="26"/>
          <w:szCs w:val="26"/>
        </w:rPr>
        <w:t>на право заключения договор</w:t>
      </w:r>
      <w:r w:rsidR="00DF3239" w:rsidRPr="0069426A">
        <w:rPr>
          <w:sz w:val="26"/>
          <w:szCs w:val="26"/>
        </w:rPr>
        <w:t>ов</w:t>
      </w:r>
      <w:r w:rsidRPr="0069426A">
        <w:rPr>
          <w:sz w:val="26"/>
          <w:szCs w:val="26"/>
        </w:rPr>
        <w:t xml:space="preserve"> аренды </w:t>
      </w:r>
      <w:r w:rsidR="007C0557" w:rsidRPr="0069426A">
        <w:rPr>
          <w:sz w:val="26"/>
          <w:szCs w:val="26"/>
        </w:rPr>
        <w:t>земельных участков</w:t>
      </w:r>
    </w:p>
    <w:p w:rsidR="00C74FCE" w:rsidRPr="0069426A" w:rsidRDefault="00C74FCE" w:rsidP="00C74FCE">
      <w:pPr>
        <w:pStyle w:val="aa"/>
        <w:jc w:val="center"/>
        <w:rPr>
          <w:b/>
          <w:sz w:val="26"/>
          <w:szCs w:val="26"/>
        </w:rPr>
      </w:pPr>
    </w:p>
    <w:p w:rsidR="00AE4B00" w:rsidRPr="0069426A" w:rsidRDefault="00AE4B00" w:rsidP="00AE4B00">
      <w:pPr>
        <w:pStyle w:val="aa"/>
        <w:rPr>
          <w:sz w:val="26"/>
          <w:szCs w:val="26"/>
        </w:rPr>
      </w:pPr>
      <w:r w:rsidRPr="0069426A">
        <w:rPr>
          <w:sz w:val="26"/>
          <w:szCs w:val="26"/>
        </w:rPr>
        <w:t>Аукционной документацией являются образцы форм необходимых документов и проект договора, приведенные ниже, являющиеся неотъемлемой частью данной аукционной документации.</w:t>
      </w:r>
    </w:p>
    <w:p w:rsidR="007C0557" w:rsidRPr="0069426A" w:rsidRDefault="007C0557" w:rsidP="00603863">
      <w:pPr>
        <w:pStyle w:val="ConsPlusNonformat"/>
        <w:tabs>
          <w:tab w:val="left" w:pos="5245"/>
        </w:tabs>
        <w:ind w:left="4253" w:firstLine="0"/>
        <w:rPr>
          <w:rFonts w:ascii="Times New Roman" w:hAnsi="Times New Roman" w:cs="Times New Roman"/>
          <w:sz w:val="18"/>
          <w:szCs w:val="18"/>
        </w:rPr>
      </w:pPr>
    </w:p>
    <w:p w:rsidR="00AE4B00" w:rsidRPr="0069426A" w:rsidRDefault="00AE4B00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</w:p>
    <w:p w:rsidR="00A97CF0" w:rsidRDefault="00A97CF0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</w:p>
    <w:p w:rsidR="00A97CF0" w:rsidRDefault="00A97CF0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</w:p>
    <w:p w:rsidR="001B01C9" w:rsidRPr="0069426A" w:rsidRDefault="00603863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  <w:r w:rsidRPr="0069426A">
        <w:rPr>
          <w:rFonts w:ascii="Times New Roman" w:hAnsi="Times New Roman" w:cs="Times New Roman"/>
        </w:rPr>
        <w:t>Приложение</w:t>
      </w:r>
      <w:r w:rsidR="001B01C9" w:rsidRPr="0069426A">
        <w:rPr>
          <w:rFonts w:ascii="Times New Roman" w:hAnsi="Times New Roman" w:cs="Times New Roman"/>
        </w:rPr>
        <w:t xml:space="preserve"> № 1 к документации</w:t>
      </w:r>
    </w:p>
    <w:p w:rsidR="001B01C9" w:rsidRPr="0069426A" w:rsidRDefault="001B01C9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  <w:r w:rsidRPr="0069426A">
        <w:rPr>
          <w:rFonts w:ascii="Times New Roman" w:hAnsi="Times New Roman" w:cs="Times New Roman"/>
        </w:rPr>
        <w:t xml:space="preserve">об аукционе </w:t>
      </w:r>
      <w:r w:rsidR="00603863" w:rsidRPr="0069426A">
        <w:rPr>
          <w:rFonts w:ascii="Times New Roman" w:hAnsi="Times New Roman" w:cs="Times New Roman"/>
        </w:rPr>
        <w:t xml:space="preserve">на право </w:t>
      </w:r>
      <w:r w:rsidRPr="0069426A">
        <w:rPr>
          <w:rFonts w:ascii="Times New Roman" w:hAnsi="Times New Roman" w:cs="Times New Roman"/>
        </w:rPr>
        <w:t>заключения</w:t>
      </w:r>
    </w:p>
    <w:p w:rsidR="00603863" w:rsidRPr="0069426A" w:rsidRDefault="00900180" w:rsidP="001B01C9">
      <w:pPr>
        <w:pStyle w:val="ConsPlusNonformat"/>
        <w:tabs>
          <w:tab w:val="left" w:pos="5245"/>
        </w:tabs>
        <w:ind w:left="4253" w:firstLine="0"/>
        <w:jc w:val="right"/>
        <w:rPr>
          <w:rFonts w:ascii="Times New Roman" w:hAnsi="Times New Roman" w:cs="Times New Roman"/>
        </w:rPr>
      </w:pPr>
      <w:r w:rsidRPr="0069426A">
        <w:rPr>
          <w:rFonts w:ascii="Times New Roman" w:hAnsi="Times New Roman" w:cs="Times New Roman"/>
        </w:rPr>
        <w:t xml:space="preserve">договора аренды </w:t>
      </w:r>
      <w:r w:rsidR="007C0557" w:rsidRPr="0069426A">
        <w:rPr>
          <w:rFonts w:ascii="Times New Roman" w:hAnsi="Times New Roman" w:cs="Times New Roman"/>
        </w:rPr>
        <w:t>земельного участка</w:t>
      </w:r>
    </w:p>
    <w:p w:rsidR="00603863" w:rsidRPr="0069426A" w:rsidRDefault="00603863" w:rsidP="00603863">
      <w:pPr>
        <w:pStyle w:val="ConsPlusNonformat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7C0557" w:rsidRPr="0069426A" w:rsidRDefault="007C0557" w:rsidP="0060386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66E1" w:rsidRPr="00483002" w:rsidRDefault="00CA66E1" w:rsidP="00CA66E1">
      <w:pPr>
        <w:pStyle w:val="ConsPlusNonformat"/>
        <w:spacing w:after="60"/>
        <w:jc w:val="center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ЗАЯВКА НА УЧАСТИЕ В АУКЦИОНЕ</w:t>
      </w:r>
    </w:p>
    <w:p w:rsidR="00CA66E1" w:rsidRPr="00483002" w:rsidRDefault="00CA66E1" w:rsidP="00CA66E1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 xml:space="preserve">на право заключения договора аренды земельного участка с кадастровым номером </w:t>
      </w:r>
      <w:proofErr w:type="gramStart"/>
      <w:r w:rsidRPr="00483002">
        <w:rPr>
          <w:rFonts w:ascii="Times New Roman" w:hAnsi="Times New Roman" w:cs="Times New Roman"/>
          <w:sz w:val="26"/>
          <w:szCs w:val="26"/>
        </w:rPr>
        <w:t>24:55:_</w:t>
      </w:r>
      <w:proofErr w:type="gramEnd"/>
      <w:r w:rsidRPr="00483002">
        <w:rPr>
          <w:rFonts w:ascii="Times New Roman" w:hAnsi="Times New Roman" w:cs="Times New Roman"/>
          <w:sz w:val="26"/>
          <w:szCs w:val="26"/>
        </w:rPr>
        <w:t>___________________</w:t>
      </w:r>
    </w:p>
    <w:p w:rsidR="00CA66E1" w:rsidRPr="00483002" w:rsidRDefault="00CA66E1" w:rsidP="00CA66E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г. Норильск</w:t>
      </w:r>
      <w:r w:rsidRPr="00483002">
        <w:rPr>
          <w:rFonts w:ascii="Times New Roman" w:hAnsi="Times New Roman" w:cs="Times New Roman"/>
          <w:sz w:val="26"/>
          <w:szCs w:val="26"/>
        </w:rPr>
        <w:tab/>
      </w:r>
      <w:r w:rsidRPr="00483002">
        <w:rPr>
          <w:rFonts w:ascii="Times New Roman" w:hAnsi="Times New Roman" w:cs="Times New Roman"/>
          <w:sz w:val="26"/>
          <w:szCs w:val="26"/>
        </w:rPr>
        <w:tab/>
      </w:r>
      <w:r w:rsidRPr="00483002">
        <w:rPr>
          <w:rFonts w:ascii="Times New Roman" w:hAnsi="Times New Roman" w:cs="Times New Roman"/>
          <w:sz w:val="26"/>
          <w:szCs w:val="26"/>
        </w:rPr>
        <w:tab/>
      </w:r>
      <w:r w:rsidRPr="00483002">
        <w:rPr>
          <w:rFonts w:ascii="Times New Roman" w:hAnsi="Times New Roman" w:cs="Times New Roman"/>
          <w:sz w:val="26"/>
          <w:szCs w:val="26"/>
        </w:rPr>
        <w:tab/>
      </w:r>
      <w:r w:rsidRPr="00483002">
        <w:rPr>
          <w:rFonts w:ascii="Times New Roman" w:hAnsi="Times New Roman" w:cs="Times New Roman"/>
          <w:sz w:val="26"/>
          <w:szCs w:val="26"/>
        </w:rPr>
        <w:tab/>
      </w:r>
      <w:r w:rsidRPr="00483002">
        <w:rPr>
          <w:rFonts w:ascii="Times New Roman" w:hAnsi="Times New Roman" w:cs="Times New Roman"/>
          <w:sz w:val="26"/>
          <w:szCs w:val="26"/>
        </w:rPr>
        <w:tab/>
      </w:r>
      <w:r w:rsidRPr="00483002">
        <w:rPr>
          <w:rFonts w:ascii="Times New Roman" w:hAnsi="Times New Roman" w:cs="Times New Roman"/>
          <w:sz w:val="26"/>
          <w:szCs w:val="26"/>
        </w:rPr>
        <w:tab/>
      </w:r>
      <w:r w:rsidRPr="00483002">
        <w:rPr>
          <w:rFonts w:ascii="Times New Roman" w:hAnsi="Times New Roman" w:cs="Times New Roman"/>
          <w:sz w:val="26"/>
          <w:szCs w:val="26"/>
        </w:rPr>
        <w:tab/>
        <w:t xml:space="preserve">                  _________20__</w:t>
      </w:r>
    </w:p>
    <w:p w:rsidR="00CA66E1" w:rsidRPr="00D1617E" w:rsidRDefault="00CA66E1" w:rsidP="00CA66E1">
      <w:pPr>
        <w:pStyle w:val="ConsPlusNonformat"/>
        <w:spacing w:before="120"/>
        <w:ind w:firstLine="0"/>
        <w:rPr>
          <w:rFonts w:ascii="Times New Roman" w:hAnsi="Times New Roman" w:cs="Times New Roman"/>
          <w:i/>
        </w:rPr>
      </w:pPr>
      <w:r w:rsidRPr="00483002">
        <w:rPr>
          <w:rFonts w:ascii="Times New Roman" w:hAnsi="Times New Roman" w:cs="Times New Roman"/>
          <w:sz w:val="26"/>
          <w:szCs w:val="26"/>
        </w:rPr>
        <w:t>___________________________________________________________________</w:t>
      </w:r>
      <w:r w:rsidRPr="009505D7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1617E">
        <w:rPr>
          <w:rFonts w:ascii="Times New Roman" w:hAnsi="Times New Roman" w:cs="Times New Roman"/>
          <w:i/>
        </w:rPr>
        <w:t>(</w:t>
      </w:r>
      <w:r w:rsidRPr="00D1617E">
        <w:rPr>
          <w:rFonts w:ascii="Times New Roman" w:hAnsi="Times New Roman"/>
          <w:i/>
        </w:rPr>
        <w:t>для физического лица – ФИО (последнее – при наличии)</w:t>
      </w:r>
      <w:r>
        <w:rPr>
          <w:rFonts w:ascii="Times New Roman" w:hAnsi="Times New Roman"/>
          <w:i/>
        </w:rPr>
        <w:t xml:space="preserve">, </w:t>
      </w:r>
      <w:r w:rsidRPr="00D1617E">
        <w:rPr>
          <w:rFonts w:ascii="Times New Roman" w:hAnsi="Times New Roman"/>
          <w:i/>
        </w:rPr>
        <w:t>для юридического лица - полное наименование)</w:t>
      </w:r>
    </w:p>
    <w:p w:rsidR="00CA66E1" w:rsidRPr="00483002" w:rsidRDefault="00CA66E1" w:rsidP="00CA66E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именуем___ далее заявитель, в лице _________________________________________</w:t>
      </w:r>
    </w:p>
    <w:p w:rsidR="00CA66E1" w:rsidRPr="00D1617E" w:rsidRDefault="00CA66E1" w:rsidP="00CA66E1">
      <w:pPr>
        <w:pStyle w:val="ConsPlusNonformat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                                                       </w:t>
      </w:r>
      <w:r w:rsidRPr="00D1617E">
        <w:rPr>
          <w:rFonts w:ascii="Times New Roman" w:hAnsi="Times New Roman" w:cs="Times New Roman"/>
          <w:i/>
        </w:rPr>
        <w:t xml:space="preserve">(для юридического лица – ФИО (последнее при </w:t>
      </w:r>
      <w:r w:rsidRPr="00483002">
        <w:rPr>
          <w:rFonts w:ascii="Times New Roman" w:hAnsi="Times New Roman" w:cs="Times New Roman"/>
          <w:sz w:val="26"/>
          <w:szCs w:val="26"/>
        </w:rPr>
        <w:t>________________________________________________________________________</w:t>
      </w:r>
      <w:r w:rsidRPr="00D1617E">
        <w:t xml:space="preserve"> </w:t>
      </w:r>
      <w:r w:rsidRPr="00D1617E">
        <w:rPr>
          <w:rFonts w:ascii="Times New Roman" w:hAnsi="Times New Roman" w:cs="Times New Roman"/>
          <w:i/>
        </w:rPr>
        <w:t>наличии), должность; для физического лица - паспортные данные (серия, номер</w:t>
      </w:r>
      <w:r>
        <w:rPr>
          <w:rFonts w:ascii="Times New Roman" w:hAnsi="Times New Roman" w:cs="Times New Roman"/>
          <w:i/>
        </w:rPr>
        <w:t xml:space="preserve">, </w:t>
      </w:r>
      <w:r w:rsidRPr="00D1617E">
        <w:rPr>
          <w:rFonts w:ascii="Times New Roman" w:hAnsi="Times New Roman" w:cs="Times New Roman"/>
          <w:i/>
        </w:rPr>
        <w:t>кем и когда выдан)</w:t>
      </w: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действующего на основании _______________________________________________, принимая решение об участии в аукционе на право заключения договора аренды земельного участка, расположенного по адресу:_______________________________ _______________________________________________________________________,кадастровый № 24:55:____________________, площадью________</w:t>
      </w:r>
      <w:proofErr w:type="spellStart"/>
      <w:r w:rsidRPr="00483002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483002">
        <w:rPr>
          <w:rFonts w:ascii="Times New Roman" w:hAnsi="Times New Roman" w:cs="Times New Roman"/>
          <w:sz w:val="26"/>
          <w:szCs w:val="26"/>
        </w:rPr>
        <w:t>, для _______ ________________________________________________________________________прошу принять настоящую заявку на участие в аукционе на право заключения договора аренды.</w:t>
      </w:r>
    </w:p>
    <w:p w:rsidR="00CA66E1" w:rsidRPr="00483002" w:rsidRDefault="00CA66E1" w:rsidP="00CA66E1">
      <w:pPr>
        <w:pStyle w:val="ConsPlusNonformat"/>
        <w:tabs>
          <w:tab w:val="left" w:pos="3377"/>
        </w:tabs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С земельным участком, являющимся предметом аукциона, ознакомлен.</w:t>
      </w:r>
    </w:p>
    <w:p w:rsidR="00CA66E1" w:rsidRPr="00483002" w:rsidRDefault="00CA66E1" w:rsidP="00CA66E1">
      <w:pPr>
        <w:widowControl w:val="0"/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483002">
        <w:rPr>
          <w:sz w:val="26"/>
          <w:szCs w:val="26"/>
        </w:rPr>
        <w:t>Обязуюсь соблюдать условия аукциона, содержащиеся в извещении о проведении аукциона, опубликованного в газете «Заполярная правда» № ____ от «__</w:t>
      </w:r>
      <w:proofErr w:type="gramStart"/>
      <w:r w:rsidRPr="00483002">
        <w:rPr>
          <w:sz w:val="26"/>
          <w:szCs w:val="26"/>
        </w:rPr>
        <w:t>_»_</w:t>
      </w:r>
      <w:proofErr w:type="gramEnd"/>
      <w:r w:rsidRPr="00483002">
        <w:rPr>
          <w:sz w:val="26"/>
          <w:szCs w:val="26"/>
        </w:rPr>
        <w:t>__201__ и размещённого на официальном сайте (</w:t>
      </w:r>
      <w:hyperlink r:id="rId8" w:history="1">
        <w:r w:rsidRPr="00483002">
          <w:rPr>
            <w:rStyle w:val="a3"/>
            <w:sz w:val="26"/>
            <w:szCs w:val="26"/>
            <w:lang w:val="en-US"/>
          </w:rPr>
          <w:t>www</w:t>
        </w:r>
        <w:r w:rsidRPr="00483002">
          <w:rPr>
            <w:rStyle w:val="a3"/>
            <w:sz w:val="26"/>
            <w:szCs w:val="26"/>
          </w:rPr>
          <w:t>.</w:t>
        </w:r>
        <w:proofErr w:type="spellStart"/>
        <w:r w:rsidRPr="00483002">
          <w:rPr>
            <w:rStyle w:val="a3"/>
            <w:sz w:val="26"/>
            <w:szCs w:val="26"/>
            <w:lang w:val="en-US"/>
          </w:rPr>
          <w:t>torgi</w:t>
        </w:r>
        <w:proofErr w:type="spellEnd"/>
        <w:r w:rsidRPr="00483002">
          <w:rPr>
            <w:rStyle w:val="a3"/>
            <w:sz w:val="26"/>
            <w:szCs w:val="26"/>
          </w:rPr>
          <w:t>.</w:t>
        </w:r>
        <w:proofErr w:type="spellStart"/>
        <w:r w:rsidRPr="00483002">
          <w:rPr>
            <w:rStyle w:val="a3"/>
            <w:sz w:val="26"/>
            <w:szCs w:val="26"/>
            <w:lang w:val="en-US"/>
          </w:rPr>
          <w:t>gov</w:t>
        </w:r>
        <w:proofErr w:type="spellEnd"/>
        <w:r w:rsidRPr="00483002">
          <w:rPr>
            <w:rStyle w:val="a3"/>
            <w:sz w:val="26"/>
            <w:szCs w:val="26"/>
          </w:rPr>
          <w:t>.</w:t>
        </w:r>
        <w:proofErr w:type="spellStart"/>
        <w:r w:rsidRPr="00483002">
          <w:rPr>
            <w:rStyle w:val="a3"/>
            <w:sz w:val="26"/>
            <w:szCs w:val="26"/>
            <w:lang w:val="en-US"/>
          </w:rPr>
          <w:t>ru</w:t>
        </w:r>
        <w:proofErr w:type="spellEnd"/>
      </w:hyperlink>
      <w:r w:rsidRPr="00483002">
        <w:rPr>
          <w:sz w:val="26"/>
          <w:szCs w:val="26"/>
        </w:rPr>
        <w:t>), а также нормативные правовые акты федеральных органов и органов местного самоуправления, регламентирующих порядок проведения аукциона.</w:t>
      </w:r>
    </w:p>
    <w:p w:rsidR="00CA66E1" w:rsidRPr="00483002" w:rsidRDefault="00CA66E1" w:rsidP="00CA66E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483002">
        <w:rPr>
          <w:sz w:val="26"/>
          <w:szCs w:val="26"/>
        </w:rPr>
        <w:t>Гарантирую достоверность сведений и документов, представленных в заявке.</w:t>
      </w:r>
    </w:p>
    <w:p w:rsidR="00CA66E1" w:rsidRPr="00483002" w:rsidRDefault="00CA66E1" w:rsidP="00CA66E1">
      <w:pPr>
        <w:pStyle w:val="ConsPlusNonformat"/>
        <w:ind w:firstLine="54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В случае признания победителем аукциона обязуюсь заключить договор аренды земельного участка для ___________________________________________________</w:t>
      </w:r>
      <w:r w:rsidRPr="00483002">
        <w:rPr>
          <w:rFonts w:ascii="Times New Roman" w:hAnsi="Times New Roman" w:cs="Times New Roman"/>
          <w:sz w:val="26"/>
          <w:szCs w:val="26"/>
        </w:rPr>
        <w:br/>
        <w:t>________________________________________________________________________</w:t>
      </w:r>
      <w:r w:rsidRPr="00483002"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________________________________________________________________________ с Управлением имущества Администрации города Норильска в установленный срок, на условиях, указанных в извещении об аукционе, а также обязуюсь самостоятельно очистить земельный участок от незаконно установленных на нем объектов движимого имущества (временных строений, сооружений), скопления бытового и прочего мусора.</w:t>
      </w:r>
    </w:p>
    <w:p w:rsidR="00CA66E1" w:rsidRPr="00483002" w:rsidRDefault="00CA66E1" w:rsidP="00CA66E1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Я осведомлен о том, что вправе отозвать настоящую заявку до даты начала рассмотрения заявок, указанной в извещении о проведении аукциона.</w:t>
      </w:r>
    </w:p>
    <w:p w:rsidR="00CA66E1" w:rsidRPr="00483002" w:rsidRDefault="00CA66E1" w:rsidP="00CA66E1">
      <w:pPr>
        <w:pStyle w:val="ConsPlusNonformat"/>
        <w:ind w:firstLine="540"/>
        <w:rPr>
          <w:rFonts w:ascii="Times New Roman" w:hAnsi="Times New Roman" w:cs="Times New Roman"/>
          <w:sz w:val="26"/>
          <w:szCs w:val="26"/>
        </w:rPr>
      </w:pP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Почтовый адрес (место жительства) заявителя:_____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483002">
        <w:rPr>
          <w:rFonts w:ascii="Times New Roman" w:hAnsi="Times New Roman" w:cs="Times New Roman"/>
          <w:sz w:val="26"/>
          <w:szCs w:val="26"/>
        </w:rPr>
        <w:t>_____________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483002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483002">
        <w:rPr>
          <w:rFonts w:ascii="Times New Roman" w:hAnsi="Times New Roman" w:cs="Times New Roman"/>
          <w:sz w:val="26"/>
          <w:szCs w:val="26"/>
        </w:rPr>
        <w:t>________________</w:t>
      </w:r>
      <w:r>
        <w:rPr>
          <w:rFonts w:ascii="Times New Roman" w:hAnsi="Times New Roman" w:cs="Times New Roman"/>
          <w:sz w:val="26"/>
          <w:szCs w:val="26"/>
        </w:rPr>
        <w:t>_________</w:t>
      </w:r>
      <w:r w:rsidRPr="00483002">
        <w:rPr>
          <w:rFonts w:ascii="Times New Roman" w:hAnsi="Times New Roman" w:cs="Times New Roman"/>
          <w:sz w:val="26"/>
          <w:szCs w:val="26"/>
        </w:rPr>
        <w:t>__________________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483002">
        <w:rPr>
          <w:rFonts w:ascii="Times New Roman" w:hAnsi="Times New Roman" w:cs="Times New Roman"/>
          <w:sz w:val="26"/>
          <w:szCs w:val="26"/>
        </w:rPr>
        <w:t>Телефон заявителя:_______________________________________________________</w:t>
      </w:r>
    </w:p>
    <w:p w:rsidR="00CA66E1" w:rsidRPr="00483002" w:rsidRDefault="00CA66E1" w:rsidP="00CA66E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 xml:space="preserve">Банковские реквизиты заявителя: </w:t>
      </w: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Расчетный (лицевой) счет № 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483002">
        <w:rPr>
          <w:rFonts w:ascii="Times New Roman" w:hAnsi="Times New Roman" w:cs="Times New Roman"/>
          <w:sz w:val="26"/>
          <w:szCs w:val="26"/>
        </w:rPr>
        <w:t>_____________________</w:t>
      </w: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 xml:space="preserve">Номер счета (для </w:t>
      </w:r>
      <w:proofErr w:type="spellStart"/>
      <w:proofErr w:type="gramStart"/>
      <w:r w:rsidRPr="00483002">
        <w:rPr>
          <w:rFonts w:ascii="Times New Roman" w:hAnsi="Times New Roman" w:cs="Times New Roman"/>
          <w:sz w:val="26"/>
          <w:szCs w:val="26"/>
        </w:rPr>
        <w:t>ИП</w:t>
      </w:r>
      <w:proofErr w:type="spellEnd"/>
      <w:r w:rsidRPr="00483002">
        <w:rPr>
          <w:rFonts w:ascii="Times New Roman" w:hAnsi="Times New Roman" w:cs="Times New Roman"/>
          <w:sz w:val="26"/>
          <w:szCs w:val="26"/>
        </w:rPr>
        <w:t>)_</w:t>
      </w:r>
      <w:proofErr w:type="gramEnd"/>
      <w:r w:rsidRPr="00483002">
        <w:rPr>
          <w:rFonts w:ascii="Times New Roman" w:hAnsi="Times New Roman" w:cs="Times New Roman"/>
          <w:sz w:val="26"/>
          <w:szCs w:val="26"/>
        </w:rPr>
        <w:t>_______________________________</w:t>
      </w:r>
      <w:r>
        <w:rPr>
          <w:rFonts w:ascii="Times New Roman" w:hAnsi="Times New Roman" w:cs="Times New Roman"/>
          <w:sz w:val="26"/>
          <w:szCs w:val="26"/>
        </w:rPr>
        <w:t>_____</w:t>
      </w:r>
      <w:r w:rsidRPr="00483002">
        <w:rPr>
          <w:rFonts w:ascii="Times New Roman" w:hAnsi="Times New Roman" w:cs="Times New Roman"/>
          <w:sz w:val="26"/>
          <w:szCs w:val="26"/>
        </w:rPr>
        <w:t>________________</w:t>
      </w: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в____________________________________________________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</w:t>
      </w:r>
      <w:r w:rsidRPr="00483002">
        <w:rPr>
          <w:rFonts w:ascii="Times New Roman" w:hAnsi="Times New Roman" w:cs="Times New Roman"/>
          <w:sz w:val="26"/>
          <w:szCs w:val="26"/>
        </w:rPr>
        <w:t>_____________</w:t>
      </w: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proofErr w:type="spellStart"/>
      <w:r w:rsidRPr="00483002">
        <w:rPr>
          <w:rFonts w:ascii="Times New Roman" w:hAnsi="Times New Roman" w:cs="Times New Roman"/>
          <w:sz w:val="26"/>
          <w:szCs w:val="26"/>
        </w:rPr>
        <w:t>кор</w:t>
      </w:r>
      <w:proofErr w:type="spellEnd"/>
      <w:r w:rsidRPr="00483002">
        <w:rPr>
          <w:rFonts w:ascii="Times New Roman" w:hAnsi="Times New Roman" w:cs="Times New Roman"/>
          <w:sz w:val="26"/>
          <w:szCs w:val="26"/>
        </w:rPr>
        <w:t>. счет № ___________________________</w:t>
      </w:r>
      <w:proofErr w:type="spellStart"/>
      <w:r w:rsidRPr="00483002">
        <w:rPr>
          <w:rFonts w:ascii="Times New Roman" w:hAnsi="Times New Roman" w:cs="Times New Roman"/>
          <w:sz w:val="26"/>
          <w:szCs w:val="26"/>
        </w:rPr>
        <w:t>БИК</w:t>
      </w:r>
      <w:proofErr w:type="spellEnd"/>
      <w:r w:rsidRPr="00483002">
        <w:rPr>
          <w:rFonts w:ascii="Times New Roman" w:hAnsi="Times New Roman" w:cs="Times New Roman"/>
          <w:sz w:val="26"/>
          <w:szCs w:val="26"/>
        </w:rPr>
        <w:t xml:space="preserve"> 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483002">
        <w:rPr>
          <w:rFonts w:ascii="Times New Roman" w:hAnsi="Times New Roman" w:cs="Times New Roman"/>
          <w:sz w:val="26"/>
          <w:szCs w:val="26"/>
        </w:rPr>
        <w:t>______________</w:t>
      </w: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>ИНН ________________________________КПП________________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483002">
        <w:rPr>
          <w:rFonts w:ascii="Times New Roman" w:hAnsi="Times New Roman" w:cs="Times New Roman"/>
          <w:sz w:val="26"/>
          <w:szCs w:val="26"/>
        </w:rPr>
        <w:t>______________</w:t>
      </w: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i/>
          <w:sz w:val="26"/>
          <w:szCs w:val="26"/>
        </w:rPr>
      </w:pPr>
    </w:p>
    <w:p w:rsidR="00CA66E1" w:rsidRPr="00483002" w:rsidRDefault="00CA66E1" w:rsidP="00CA66E1">
      <w:pPr>
        <w:pStyle w:val="ConsPlusNonformat"/>
        <w:ind w:firstLine="0"/>
        <w:rPr>
          <w:rFonts w:ascii="Times New Roman" w:hAnsi="Times New Roman" w:cs="Times New Roman"/>
          <w:sz w:val="26"/>
          <w:szCs w:val="26"/>
        </w:rPr>
      </w:pPr>
      <w:r w:rsidRPr="00483002">
        <w:rPr>
          <w:rFonts w:ascii="Times New Roman" w:hAnsi="Times New Roman" w:cs="Times New Roman"/>
          <w:sz w:val="26"/>
          <w:szCs w:val="26"/>
        </w:rPr>
        <w:t xml:space="preserve">Приложение: </w:t>
      </w:r>
      <w:r w:rsidRPr="00483002">
        <w:rPr>
          <w:rFonts w:ascii="Times New Roman" w:eastAsia="Calibri" w:hAnsi="Times New Roman" w:cs="Times New Roman"/>
          <w:sz w:val="26"/>
          <w:szCs w:val="26"/>
        </w:rPr>
        <w:t xml:space="preserve">документы по прилагаемой описи </w:t>
      </w:r>
      <w:r w:rsidRPr="00483002">
        <w:rPr>
          <w:rFonts w:ascii="Times New Roman" w:hAnsi="Times New Roman" w:cs="Times New Roman"/>
          <w:sz w:val="26"/>
          <w:szCs w:val="26"/>
        </w:rPr>
        <w:t>(прилагаются необходимые документы, указанные в извещении о проведении аукциона).</w:t>
      </w:r>
    </w:p>
    <w:p w:rsidR="00CA66E1" w:rsidRPr="00483002" w:rsidRDefault="00CA66E1" w:rsidP="00CA66E1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CA66E1" w:rsidRPr="00483002" w:rsidRDefault="00CA66E1" w:rsidP="00CA66E1">
      <w:pPr>
        <w:jc w:val="both"/>
        <w:rPr>
          <w:sz w:val="26"/>
          <w:szCs w:val="26"/>
        </w:rPr>
      </w:pPr>
      <w:r w:rsidRPr="00483002">
        <w:rPr>
          <w:sz w:val="26"/>
          <w:szCs w:val="26"/>
        </w:rPr>
        <w:t>«____»___________201__           ________________    (___________________________)</w:t>
      </w:r>
    </w:p>
    <w:p w:rsidR="00CA66E1" w:rsidRPr="00D1617E" w:rsidRDefault="00CA66E1" w:rsidP="00CA66E1">
      <w:pPr>
        <w:jc w:val="both"/>
        <w:rPr>
          <w:sz w:val="18"/>
          <w:szCs w:val="20"/>
        </w:rPr>
        <w:sectPr w:rsidR="00CA66E1" w:rsidRPr="00D1617E" w:rsidSect="00483002">
          <w:footerReference w:type="default" r:id="rId9"/>
          <w:pgSz w:w="11906" w:h="16838"/>
          <w:pgMar w:top="709" w:right="850" w:bottom="993" w:left="1701" w:header="709" w:footer="0" w:gutter="0"/>
          <w:cols w:space="708"/>
          <w:docGrid w:linePitch="360"/>
        </w:sectPr>
      </w:pPr>
      <w:r w:rsidRPr="00D1617E">
        <w:rPr>
          <w:sz w:val="20"/>
          <w:szCs w:val="22"/>
        </w:rPr>
        <w:tab/>
      </w:r>
      <w:r w:rsidRPr="00D1617E">
        <w:rPr>
          <w:sz w:val="20"/>
          <w:szCs w:val="22"/>
        </w:rPr>
        <w:tab/>
      </w:r>
      <w:r w:rsidRPr="00D1617E">
        <w:rPr>
          <w:sz w:val="20"/>
          <w:szCs w:val="22"/>
        </w:rPr>
        <w:tab/>
      </w:r>
      <w:r w:rsidRPr="00D1617E">
        <w:rPr>
          <w:sz w:val="20"/>
          <w:szCs w:val="22"/>
        </w:rPr>
        <w:tab/>
      </w:r>
      <w:r w:rsidRPr="00D1617E">
        <w:rPr>
          <w:sz w:val="20"/>
          <w:szCs w:val="22"/>
        </w:rPr>
        <w:tab/>
        <w:t xml:space="preserve">           подпись</w:t>
      </w:r>
      <w:r w:rsidRPr="00D1617E">
        <w:rPr>
          <w:sz w:val="20"/>
          <w:szCs w:val="22"/>
        </w:rPr>
        <w:tab/>
      </w:r>
      <w:r w:rsidRPr="00D1617E">
        <w:rPr>
          <w:sz w:val="20"/>
          <w:szCs w:val="22"/>
        </w:rPr>
        <w:tab/>
        <w:t xml:space="preserve">     </w:t>
      </w:r>
      <w:r w:rsidRPr="00D1617E">
        <w:rPr>
          <w:sz w:val="18"/>
          <w:szCs w:val="20"/>
        </w:rPr>
        <w:t>Ф.И.О. (последнее – при наличии)</w:t>
      </w:r>
    </w:p>
    <w:p w:rsidR="001B01C9" w:rsidRPr="0069426A" w:rsidRDefault="007C0557" w:rsidP="001B01C9">
      <w:pPr>
        <w:pStyle w:val="ConsPlusNonformat"/>
        <w:jc w:val="right"/>
        <w:rPr>
          <w:rFonts w:ascii="Times New Roman" w:hAnsi="Times New Roman" w:cs="Times New Roman"/>
        </w:rPr>
      </w:pPr>
      <w:r w:rsidRPr="0069426A">
        <w:rPr>
          <w:rFonts w:ascii="Times New Roman" w:hAnsi="Times New Roman" w:cs="Times New Roman"/>
          <w:sz w:val="26"/>
          <w:szCs w:val="26"/>
        </w:rPr>
        <w:lastRenderedPageBreak/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Pr="0069426A">
        <w:rPr>
          <w:rFonts w:ascii="Times New Roman" w:hAnsi="Times New Roman" w:cs="Times New Roman"/>
          <w:sz w:val="26"/>
          <w:szCs w:val="26"/>
        </w:rPr>
        <w:tab/>
      </w:r>
      <w:r w:rsidR="001B01C9" w:rsidRPr="0069426A">
        <w:rPr>
          <w:rFonts w:ascii="Times New Roman" w:hAnsi="Times New Roman" w:cs="Times New Roman"/>
        </w:rPr>
        <w:t xml:space="preserve">Приложение к заявке от «___» ___ 201__ регистрационный № ___ </w:t>
      </w:r>
      <w:r w:rsidRPr="0069426A">
        <w:rPr>
          <w:rFonts w:ascii="Times New Roman" w:hAnsi="Times New Roman" w:cs="Times New Roman"/>
        </w:rPr>
        <w:t>на участие</w:t>
      </w:r>
      <w:r w:rsidR="001B01C9" w:rsidRPr="0069426A">
        <w:rPr>
          <w:rFonts w:ascii="Times New Roman" w:hAnsi="Times New Roman" w:cs="Times New Roman"/>
        </w:rPr>
        <w:t xml:space="preserve"> </w:t>
      </w:r>
      <w:r w:rsidRPr="0069426A">
        <w:rPr>
          <w:rFonts w:ascii="Times New Roman" w:hAnsi="Times New Roman" w:cs="Times New Roman"/>
        </w:rPr>
        <w:t>в аукционе</w:t>
      </w:r>
      <w:r w:rsidR="00546633" w:rsidRPr="0069426A">
        <w:rPr>
          <w:rFonts w:ascii="Times New Roman" w:hAnsi="Times New Roman" w:cs="Times New Roman"/>
        </w:rPr>
        <w:t xml:space="preserve"> </w:t>
      </w:r>
    </w:p>
    <w:p w:rsidR="007C0557" w:rsidRPr="0069426A" w:rsidRDefault="007C0557" w:rsidP="00546633">
      <w:pPr>
        <w:pStyle w:val="ConsPlusNonformat"/>
        <w:jc w:val="right"/>
        <w:rPr>
          <w:rFonts w:ascii="Times New Roman" w:hAnsi="Times New Roman" w:cs="Times New Roman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ConsPlusNonformat"/>
        <w:spacing w:after="120"/>
        <w:jc w:val="center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 xml:space="preserve">ОПИСЬ ДОКУМЕНТОВ </w:t>
      </w:r>
    </w:p>
    <w:p w:rsidR="007C0557" w:rsidRPr="0069426A" w:rsidRDefault="007C0557" w:rsidP="00DC2622">
      <w:pPr>
        <w:pStyle w:val="ConsPlusNonformat"/>
        <w:ind w:firstLine="0"/>
        <w:jc w:val="left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представленных для участия в открытом аукционе на право заключения договора аренды земельного участка с кадастровым номером ________________</w:t>
      </w:r>
      <w:r w:rsidR="00DC2622" w:rsidRPr="0069426A">
        <w:rPr>
          <w:rFonts w:ascii="Times New Roman" w:hAnsi="Times New Roman" w:cs="Times New Roman"/>
          <w:sz w:val="26"/>
          <w:szCs w:val="26"/>
        </w:rPr>
        <w:t>______</w:t>
      </w:r>
      <w:r w:rsidRPr="0069426A">
        <w:rPr>
          <w:rFonts w:ascii="Times New Roman" w:hAnsi="Times New Roman" w:cs="Times New Roman"/>
          <w:sz w:val="26"/>
          <w:szCs w:val="26"/>
        </w:rPr>
        <w:t xml:space="preserve">____, площадью ________ </w:t>
      </w:r>
      <w:proofErr w:type="spellStart"/>
      <w:r w:rsidRPr="0069426A">
        <w:rPr>
          <w:rFonts w:ascii="Times New Roman" w:hAnsi="Times New Roman" w:cs="Times New Roman"/>
          <w:sz w:val="26"/>
          <w:szCs w:val="26"/>
        </w:rPr>
        <w:t>кв.м</w:t>
      </w:r>
      <w:proofErr w:type="spellEnd"/>
      <w:r w:rsidRPr="0069426A">
        <w:rPr>
          <w:rFonts w:ascii="Times New Roman" w:hAnsi="Times New Roman" w:cs="Times New Roman"/>
          <w:sz w:val="26"/>
          <w:szCs w:val="26"/>
        </w:rPr>
        <w:t>, для _________</w:t>
      </w:r>
      <w:r w:rsidR="00DC2622" w:rsidRPr="0069426A">
        <w:rPr>
          <w:rFonts w:ascii="Times New Roman" w:hAnsi="Times New Roman" w:cs="Times New Roman"/>
          <w:sz w:val="26"/>
          <w:szCs w:val="26"/>
        </w:rPr>
        <w:t>_______</w:t>
      </w:r>
      <w:r w:rsidRPr="0069426A">
        <w:rPr>
          <w:rFonts w:ascii="Times New Roman" w:hAnsi="Times New Roman" w:cs="Times New Roman"/>
          <w:sz w:val="26"/>
          <w:szCs w:val="26"/>
        </w:rPr>
        <w:t>______________________________</w:t>
      </w: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3"/>
        <w:gridCol w:w="5256"/>
        <w:gridCol w:w="3136"/>
      </w:tblGrid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left="-709" w:right="-111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количество листов</w:t>
            </w: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379AF" w:rsidRPr="0069426A" w:rsidTr="001A5FAC">
        <w:tc>
          <w:tcPr>
            <w:tcW w:w="957" w:type="dxa"/>
            <w:vAlign w:val="center"/>
          </w:tcPr>
          <w:p w:rsidR="007C0557" w:rsidRPr="0069426A" w:rsidRDefault="007C0557" w:rsidP="00DC2622">
            <w:pPr>
              <w:pStyle w:val="ConsPlusNonformat"/>
              <w:ind w:firstLine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9426A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5421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93" w:type="dxa"/>
            <w:vAlign w:val="center"/>
          </w:tcPr>
          <w:p w:rsidR="007C0557" w:rsidRPr="0069426A" w:rsidRDefault="007C0557" w:rsidP="001A5FAC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30"/>
        <w:ind w:firstLine="708"/>
        <w:rPr>
          <w:szCs w:val="26"/>
        </w:rPr>
      </w:pPr>
    </w:p>
    <w:p w:rsidR="007C0557" w:rsidRPr="0069426A" w:rsidRDefault="007C0557" w:rsidP="007C0557">
      <w:pPr>
        <w:jc w:val="both"/>
        <w:rPr>
          <w:sz w:val="26"/>
          <w:szCs w:val="26"/>
        </w:rPr>
      </w:pPr>
    </w:p>
    <w:p w:rsidR="007C0557" w:rsidRPr="0069426A" w:rsidRDefault="007C0557" w:rsidP="007C0557">
      <w:pPr>
        <w:jc w:val="both"/>
        <w:rPr>
          <w:sz w:val="26"/>
          <w:szCs w:val="26"/>
        </w:rPr>
      </w:pPr>
    </w:p>
    <w:p w:rsidR="007C0557" w:rsidRPr="0069426A" w:rsidRDefault="007C0557" w:rsidP="007C0557">
      <w:pPr>
        <w:jc w:val="both"/>
        <w:rPr>
          <w:sz w:val="26"/>
          <w:szCs w:val="26"/>
        </w:rPr>
      </w:pPr>
      <w:r w:rsidRPr="0069426A">
        <w:rPr>
          <w:sz w:val="26"/>
          <w:szCs w:val="26"/>
        </w:rPr>
        <w:t>«____»___________201</w:t>
      </w:r>
      <w:r w:rsidRPr="0069426A">
        <w:rPr>
          <w:sz w:val="26"/>
          <w:szCs w:val="26"/>
        </w:rPr>
        <w:softHyphen/>
      </w:r>
      <w:r w:rsidRPr="0069426A">
        <w:rPr>
          <w:sz w:val="26"/>
          <w:szCs w:val="26"/>
        </w:rPr>
        <w:softHyphen/>
        <w:t>___             ________________    (____________________)</w:t>
      </w:r>
    </w:p>
    <w:p w:rsidR="007C0557" w:rsidRPr="0069426A" w:rsidRDefault="007C0557" w:rsidP="007C0557">
      <w:pPr>
        <w:jc w:val="both"/>
        <w:rPr>
          <w:sz w:val="20"/>
          <w:szCs w:val="20"/>
        </w:rPr>
      </w:pP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  <w:t xml:space="preserve">           подпись</w:t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  <w:t xml:space="preserve">            </w:t>
      </w:r>
      <w:r w:rsidRPr="0069426A">
        <w:rPr>
          <w:sz w:val="20"/>
          <w:szCs w:val="20"/>
        </w:rPr>
        <w:t>Ф.И.О. (последнее – при наличии)</w:t>
      </w: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jc w:val="both"/>
        <w:rPr>
          <w:sz w:val="26"/>
          <w:szCs w:val="26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Заявка принята Управлением имущества Администрации города Норильска:</w:t>
      </w:r>
    </w:p>
    <w:p w:rsidR="007C0557" w:rsidRPr="0069426A" w:rsidRDefault="007C0557" w:rsidP="007C0557">
      <w:pPr>
        <w:pStyle w:val="ConsPlusNonformat"/>
        <w:spacing w:before="120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«___» ________ 20 __   час. ____ мин. _____ регистрационный № _____</w:t>
      </w: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7C0557" w:rsidRPr="0069426A" w:rsidRDefault="007C0557" w:rsidP="007C0557">
      <w:pPr>
        <w:pStyle w:val="ConsPlusNonformat"/>
        <w:rPr>
          <w:rFonts w:ascii="Times New Roman" w:hAnsi="Times New Roman" w:cs="Times New Roman"/>
          <w:sz w:val="16"/>
          <w:szCs w:val="16"/>
        </w:rPr>
      </w:pPr>
    </w:p>
    <w:p w:rsidR="007C0557" w:rsidRPr="0069426A" w:rsidRDefault="007C0557" w:rsidP="007C0557">
      <w:pPr>
        <w:pStyle w:val="ConsPlusNormal"/>
        <w:widowControl/>
        <w:ind w:left="2832" w:firstLine="708"/>
        <w:rPr>
          <w:rFonts w:ascii="Times New Roman" w:hAnsi="Times New Roman" w:cs="Times New Roman"/>
          <w:sz w:val="26"/>
          <w:szCs w:val="26"/>
        </w:rPr>
      </w:pPr>
      <w:r w:rsidRPr="0069426A">
        <w:rPr>
          <w:rFonts w:ascii="Times New Roman" w:hAnsi="Times New Roman" w:cs="Times New Roman"/>
          <w:sz w:val="26"/>
          <w:szCs w:val="26"/>
        </w:rPr>
        <w:t>________________   (____________________)</w:t>
      </w:r>
    </w:p>
    <w:p w:rsidR="007C0557" w:rsidRPr="0069426A" w:rsidRDefault="007C0557" w:rsidP="007C0557">
      <w:pPr>
        <w:ind w:firstLine="708"/>
        <w:jc w:val="both"/>
        <w:rPr>
          <w:sz w:val="22"/>
          <w:szCs w:val="22"/>
        </w:rPr>
      </w:pP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  <w:t>подпись</w:t>
      </w:r>
      <w:r w:rsidRPr="0069426A">
        <w:rPr>
          <w:sz w:val="22"/>
          <w:szCs w:val="22"/>
        </w:rPr>
        <w:tab/>
      </w:r>
      <w:r w:rsidRPr="0069426A">
        <w:rPr>
          <w:sz w:val="22"/>
          <w:szCs w:val="22"/>
        </w:rPr>
        <w:tab/>
        <w:t xml:space="preserve">         Ф.И.О.</w:t>
      </w: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C379AF" w:rsidRDefault="00C379AF" w:rsidP="00DC2622">
      <w:pPr>
        <w:jc w:val="right"/>
        <w:rPr>
          <w:sz w:val="20"/>
          <w:szCs w:val="20"/>
        </w:rPr>
      </w:pPr>
    </w:p>
    <w:p w:rsidR="001B01C9" w:rsidRPr="0069426A" w:rsidRDefault="007C0557" w:rsidP="00DC2622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lastRenderedPageBreak/>
        <w:t xml:space="preserve">Приложение № 2 к </w:t>
      </w:r>
      <w:r w:rsidR="001B01C9" w:rsidRPr="0069426A">
        <w:rPr>
          <w:sz w:val="20"/>
          <w:szCs w:val="20"/>
        </w:rPr>
        <w:t>документации</w:t>
      </w:r>
    </w:p>
    <w:p w:rsidR="00CA66E1" w:rsidRDefault="007C0557" w:rsidP="00DC2622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t>об аукционе</w:t>
      </w:r>
      <w:r w:rsidR="001B01C9" w:rsidRPr="0069426A">
        <w:rPr>
          <w:sz w:val="20"/>
          <w:szCs w:val="20"/>
        </w:rPr>
        <w:t xml:space="preserve"> </w:t>
      </w:r>
      <w:r w:rsidR="00CA66E1">
        <w:rPr>
          <w:sz w:val="20"/>
          <w:szCs w:val="20"/>
        </w:rPr>
        <w:t>на право заключения</w:t>
      </w:r>
    </w:p>
    <w:p w:rsidR="007C0557" w:rsidRPr="0069426A" w:rsidRDefault="007C0557" w:rsidP="00DC2622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t>договоров</w:t>
      </w:r>
      <w:r w:rsidR="00CA66E1">
        <w:rPr>
          <w:sz w:val="20"/>
          <w:szCs w:val="20"/>
        </w:rPr>
        <w:t xml:space="preserve"> </w:t>
      </w:r>
      <w:r w:rsidR="00DC2622" w:rsidRPr="0069426A">
        <w:rPr>
          <w:sz w:val="20"/>
          <w:szCs w:val="20"/>
        </w:rPr>
        <w:t>аренды</w:t>
      </w:r>
      <w:r w:rsidR="001B01C9" w:rsidRPr="0069426A">
        <w:rPr>
          <w:sz w:val="20"/>
          <w:szCs w:val="20"/>
        </w:rPr>
        <w:t xml:space="preserve"> </w:t>
      </w:r>
      <w:r w:rsidRPr="0069426A">
        <w:rPr>
          <w:sz w:val="20"/>
          <w:szCs w:val="20"/>
        </w:rPr>
        <w:t>земельных участков</w:t>
      </w:r>
    </w:p>
    <w:p w:rsidR="007C0557" w:rsidRPr="0069426A" w:rsidRDefault="007C0557" w:rsidP="007C0557">
      <w:pPr>
        <w:rPr>
          <w:sz w:val="20"/>
          <w:szCs w:val="20"/>
        </w:rPr>
      </w:pPr>
    </w:p>
    <w:p w:rsidR="00C379AF" w:rsidRPr="0069426A" w:rsidRDefault="00C379AF" w:rsidP="007C0557">
      <w:pPr>
        <w:widowControl w:val="0"/>
        <w:autoSpaceDE w:val="0"/>
        <w:autoSpaceDN w:val="0"/>
        <w:adjustRightInd w:val="0"/>
        <w:ind w:left="2832" w:firstLine="708"/>
        <w:outlineLvl w:val="0"/>
        <w:rPr>
          <w:sz w:val="26"/>
          <w:szCs w:val="26"/>
        </w:rPr>
      </w:pPr>
    </w:p>
    <w:p w:rsidR="000120F4" w:rsidRPr="00CA66E1" w:rsidRDefault="000120F4" w:rsidP="00CA66E1">
      <w:pPr>
        <w:pStyle w:val="ad"/>
        <w:rPr>
          <w:rFonts w:ascii="Times New Roman" w:hAnsi="Times New Roman"/>
          <w:bCs w:val="0"/>
          <w:sz w:val="26"/>
          <w:szCs w:val="26"/>
        </w:rPr>
      </w:pPr>
      <w:r w:rsidRPr="00CA66E1">
        <w:rPr>
          <w:rFonts w:ascii="Times New Roman" w:hAnsi="Times New Roman"/>
          <w:b w:val="0"/>
          <w:bCs w:val="0"/>
          <w:sz w:val="26"/>
          <w:szCs w:val="26"/>
        </w:rPr>
        <w:t xml:space="preserve">ПРОЕКТ ДОГОВОРА </w:t>
      </w:r>
      <w:r w:rsidRPr="00CA66E1">
        <w:rPr>
          <w:rFonts w:ascii="Times New Roman" w:hAnsi="Times New Roman"/>
          <w:b w:val="0"/>
          <w:color w:val="000000"/>
          <w:sz w:val="26"/>
          <w:szCs w:val="26"/>
        </w:rPr>
        <w:t xml:space="preserve">№ </w:t>
      </w:r>
      <w:r w:rsidRPr="00CA66E1">
        <w:rPr>
          <w:rFonts w:ascii="Times New Roman" w:hAnsi="Times New Roman"/>
          <w:sz w:val="26"/>
          <w:szCs w:val="26"/>
        </w:rPr>
        <w:t>________</w:t>
      </w:r>
    </w:p>
    <w:p w:rsidR="000120F4" w:rsidRPr="00CA66E1" w:rsidRDefault="000120F4" w:rsidP="00CA66E1">
      <w:pPr>
        <w:pStyle w:val="ad"/>
        <w:rPr>
          <w:rFonts w:ascii="Times New Roman" w:hAnsi="Times New Roman"/>
          <w:b w:val="0"/>
          <w:bCs w:val="0"/>
          <w:sz w:val="26"/>
          <w:szCs w:val="26"/>
        </w:rPr>
      </w:pPr>
      <w:r w:rsidRPr="00CA66E1">
        <w:rPr>
          <w:rFonts w:ascii="Times New Roman" w:hAnsi="Times New Roman"/>
          <w:b w:val="0"/>
          <w:bCs w:val="0"/>
          <w:sz w:val="26"/>
          <w:szCs w:val="26"/>
        </w:rPr>
        <w:t>аренды (части) земельного участка</w:t>
      </w:r>
    </w:p>
    <w:p w:rsidR="000120F4" w:rsidRPr="00CA66E1" w:rsidRDefault="000120F4" w:rsidP="00CA66E1">
      <w:pPr>
        <w:pStyle w:val="ad"/>
        <w:rPr>
          <w:rFonts w:ascii="Times New Roman" w:hAnsi="Times New Roman"/>
          <w:sz w:val="26"/>
          <w:szCs w:val="26"/>
        </w:rPr>
      </w:pPr>
      <w:r w:rsidRPr="00CA66E1">
        <w:rPr>
          <w:rFonts w:ascii="Times New Roman" w:hAnsi="Times New Roman"/>
          <w:b w:val="0"/>
          <w:bCs w:val="0"/>
          <w:sz w:val="26"/>
          <w:szCs w:val="26"/>
        </w:rPr>
        <w:t xml:space="preserve">с кадастровым </w:t>
      </w:r>
      <w:r w:rsidRPr="00CA66E1">
        <w:rPr>
          <w:rFonts w:ascii="Times New Roman" w:hAnsi="Times New Roman"/>
          <w:b w:val="0"/>
          <w:sz w:val="26"/>
          <w:szCs w:val="26"/>
        </w:rPr>
        <w:t xml:space="preserve">номером </w:t>
      </w:r>
      <w:proofErr w:type="gramStart"/>
      <w:r w:rsidRPr="00CA66E1">
        <w:rPr>
          <w:rFonts w:ascii="Times New Roman" w:hAnsi="Times New Roman"/>
          <w:b w:val="0"/>
          <w:sz w:val="26"/>
          <w:szCs w:val="26"/>
        </w:rPr>
        <w:t>24:55:</w:t>
      </w:r>
      <w:r w:rsidRPr="00CA66E1">
        <w:rPr>
          <w:rFonts w:ascii="Times New Roman" w:hAnsi="Times New Roman"/>
          <w:sz w:val="26"/>
          <w:szCs w:val="26"/>
        </w:rPr>
        <w:t>_</w:t>
      </w:r>
      <w:proofErr w:type="gramEnd"/>
      <w:r w:rsidRPr="00CA66E1">
        <w:rPr>
          <w:rFonts w:ascii="Times New Roman" w:hAnsi="Times New Roman"/>
          <w:sz w:val="26"/>
          <w:szCs w:val="26"/>
        </w:rPr>
        <w:t>____________________</w:t>
      </w:r>
    </w:p>
    <w:p w:rsidR="000120F4" w:rsidRPr="00CA66E1" w:rsidRDefault="000120F4" w:rsidP="000120F4">
      <w:pPr>
        <w:pStyle w:val="ad"/>
        <w:ind w:firstLine="709"/>
        <w:jc w:val="both"/>
        <w:rPr>
          <w:rFonts w:ascii="Times New Roman" w:hAnsi="Times New Roman"/>
          <w:bCs w:val="0"/>
          <w:sz w:val="26"/>
          <w:szCs w:val="26"/>
        </w:rPr>
      </w:pPr>
    </w:p>
    <w:p w:rsidR="000120F4" w:rsidRPr="00CA66E1" w:rsidRDefault="000120F4" w:rsidP="000120F4">
      <w:pPr>
        <w:pStyle w:val="ad"/>
        <w:rPr>
          <w:rFonts w:ascii="Times New Roman" w:hAnsi="Times New Roman"/>
          <w:b w:val="0"/>
          <w:bCs w:val="0"/>
          <w:sz w:val="26"/>
          <w:szCs w:val="26"/>
        </w:rPr>
      </w:pPr>
      <w:r w:rsidRPr="00CA66E1">
        <w:rPr>
          <w:rFonts w:ascii="Times New Roman" w:hAnsi="Times New Roman"/>
          <w:b w:val="0"/>
          <w:bCs w:val="0"/>
          <w:sz w:val="26"/>
          <w:szCs w:val="26"/>
        </w:rPr>
        <w:t>____________201</w:t>
      </w:r>
      <w:r w:rsidR="00C40DAC">
        <w:rPr>
          <w:rFonts w:ascii="Times New Roman" w:hAnsi="Times New Roman"/>
          <w:b w:val="0"/>
          <w:bCs w:val="0"/>
          <w:sz w:val="26"/>
          <w:szCs w:val="26"/>
        </w:rPr>
        <w:t>7</w:t>
      </w:r>
      <w:r w:rsidRPr="00CA66E1">
        <w:rPr>
          <w:rFonts w:ascii="Times New Roman" w:hAnsi="Times New Roman"/>
          <w:b w:val="0"/>
          <w:sz w:val="26"/>
          <w:szCs w:val="26"/>
        </w:rPr>
        <w:t xml:space="preserve">                                    </w:t>
      </w:r>
      <w:r w:rsidR="00A625C7">
        <w:rPr>
          <w:rFonts w:ascii="Times New Roman" w:hAnsi="Times New Roman"/>
          <w:b w:val="0"/>
          <w:sz w:val="26"/>
          <w:szCs w:val="26"/>
        </w:rPr>
        <w:t xml:space="preserve">                                </w:t>
      </w:r>
      <w:r w:rsidRPr="00CA66E1">
        <w:rPr>
          <w:rFonts w:ascii="Times New Roman" w:hAnsi="Times New Roman"/>
          <w:b w:val="0"/>
          <w:sz w:val="26"/>
          <w:szCs w:val="26"/>
        </w:rPr>
        <w:t xml:space="preserve">                       </w:t>
      </w:r>
      <w:r w:rsidRPr="00CA66E1">
        <w:rPr>
          <w:rFonts w:ascii="Times New Roman" w:hAnsi="Times New Roman"/>
          <w:b w:val="0"/>
          <w:bCs w:val="0"/>
          <w:sz w:val="26"/>
          <w:szCs w:val="26"/>
        </w:rPr>
        <w:t>г. Норильск</w:t>
      </w:r>
    </w:p>
    <w:p w:rsidR="000120F4" w:rsidRPr="00CA66E1" w:rsidRDefault="000120F4" w:rsidP="000120F4">
      <w:pPr>
        <w:pStyle w:val="ad"/>
        <w:ind w:firstLine="709"/>
        <w:rPr>
          <w:rFonts w:ascii="Times New Roman" w:hAnsi="Times New Roman"/>
          <w:b w:val="0"/>
          <w:bCs w:val="0"/>
          <w:sz w:val="26"/>
          <w:szCs w:val="26"/>
        </w:rPr>
      </w:pPr>
    </w:p>
    <w:p w:rsidR="000120F4" w:rsidRPr="00CA66E1" w:rsidRDefault="000120F4" w:rsidP="000120F4">
      <w:pPr>
        <w:ind w:firstLine="709"/>
        <w:jc w:val="both"/>
        <w:rPr>
          <w:b/>
          <w:i/>
          <w:sz w:val="26"/>
          <w:szCs w:val="26"/>
        </w:rPr>
      </w:pPr>
      <w:r w:rsidRPr="00CA66E1">
        <w:rPr>
          <w:sz w:val="26"/>
          <w:szCs w:val="26"/>
        </w:rPr>
        <w:t xml:space="preserve">Управление имущества Администрации города Норильска, действующее от имени муниципального образования город Норильск, именуемое в дальнейшем «Арендодатель», в лице ______________________________________________, действующего(ей) на основании </w:t>
      </w:r>
      <w:r w:rsidRPr="00CA66E1">
        <w:rPr>
          <w:color w:val="000000"/>
          <w:sz w:val="26"/>
          <w:szCs w:val="26"/>
        </w:rPr>
        <w:t>_______________________________</w:t>
      </w:r>
      <w:r w:rsidRPr="00CA66E1">
        <w:rPr>
          <w:sz w:val="26"/>
          <w:szCs w:val="26"/>
        </w:rPr>
        <w:t>, с одной стороны, и _______________________________, именуемый(</w:t>
      </w:r>
      <w:proofErr w:type="spellStart"/>
      <w:r w:rsidRPr="00CA66E1">
        <w:rPr>
          <w:sz w:val="26"/>
          <w:szCs w:val="26"/>
        </w:rPr>
        <w:t>ая</w:t>
      </w:r>
      <w:proofErr w:type="spellEnd"/>
      <w:r w:rsidRPr="00CA66E1">
        <w:rPr>
          <w:sz w:val="26"/>
          <w:szCs w:val="26"/>
        </w:rPr>
        <w:t>) в дальнейшем «Арендатор», действующий(</w:t>
      </w:r>
      <w:proofErr w:type="spellStart"/>
      <w:r w:rsidRPr="00CA66E1">
        <w:rPr>
          <w:sz w:val="26"/>
          <w:szCs w:val="26"/>
        </w:rPr>
        <w:t>ая</w:t>
      </w:r>
      <w:proofErr w:type="spellEnd"/>
      <w:r w:rsidRPr="00CA66E1">
        <w:rPr>
          <w:sz w:val="26"/>
          <w:szCs w:val="26"/>
        </w:rPr>
        <w:t>) на основании _____________, с другой стороны, вместе именуемые «Стороны», заключили настоящий договор о нижеследующем.</w:t>
      </w:r>
    </w:p>
    <w:p w:rsidR="000120F4" w:rsidRPr="00CA66E1" w:rsidRDefault="000120F4" w:rsidP="000120F4">
      <w:pPr>
        <w:ind w:firstLine="709"/>
        <w:jc w:val="both"/>
        <w:rPr>
          <w:sz w:val="26"/>
          <w:szCs w:val="26"/>
        </w:rPr>
      </w:pPr>
    </w:p>
    <w:p w:rsidR="000120F4" w:rsidRPr="00CA66E1" w:rsidRDefault="000120F4" w:rsidP="000120F4">
      <w:pPr>
        <w:ind w:firstLine="709"/>
        <w:jc w:val="center"/>
        <w:rPr>
          <w:b/>
          <w:sz w:val="26"/>
          <w:szCs w:val="26"/>
        </w:rPr>
      </w:pPr>
      <w:r w:rsidRPr="00CA66E1">
        <w:rPr>
          <w:b/>
          <w:sz w:val="26"/>
          <w:szCs w:val="26"/>
        </w:rPr>
        <w:t>Статья 1. Предмет договора</w:t>
      </w:r>
    </w:p>
    <w:p w:rsidR="000120F4" w:rsidRPr="00CA66E1" w:rsidRDefault="000120F4" w:rsidP="000120F4">
      <w:pPr>
        <w:pStyle w:val="ConsPlusNormal"/>
        <w:ind w:firstLine="540"/>
        <w:rPr>
          <w:rFonts w:ascii="Times New Roman" w:hAnsi="Times New Roman" w:cs="Times New Roman"/>
          <w:sz w:val="26"/>
          <w:szCs w:val="26"/>
        </w:rPr>
      </w:pPr>
      <w:r w:rsidRPr="00CA66E1">
        <w:rPr>
          <w:rFonts w:ascii="Times New Roman" w:hAnsi="Times New Roman" w:cs="Times New Roman"/>
          <w:sz w:val="26"/>
          <w:szCs w:val="26"/>
        </w:rPr>
        <w:t xml:space="preserve">1.1. На основании протокола о результатах аукциона/протокола </w:t>
      </w:r>
      <w:r w:rsidRPr="00CA66E1">
        <w:rPr>
          <w:rFonts w:ascii="Times New Roman" w:eastAsia="Calibri" w:hAnsi="Times New Roman" w:cs="Times New Roman"/>
          <w:sz w:val="26"/>
          <w:szCs w:val="26"/>
          <w:lang w:eastAsia="en-US"/>
        </w:rPr>
        <w:t>рассмотрения заявок на участие в аукционе</w:t>
      </w:r>
      <w:r w:rsidRPr="00CA66E1">
        <w:rPr>
          <w:rFonts w:ascii="Times New Roman" w:hAnsi="Times New Roman" w:cs="Times New Roman"/>
          <w:sz w:val="26"/>
          <w:szCs w:val="26"/>
        </w:rPr>
        <w:t xml:space="preserve"> от_________ № _____ Арендодатель предоставляет Арендатору по акту приема-передачи в аренду за плату определенный настоящим договором земельный участок.</w:t>
      </w:r>
    </w:p>
    <w:p w:rsidR="000120F4" w:rsidRPr="00CA66E1" w:rsidRDefault="000120F4" w:rsidP="000120F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CA66E1">
        <w:rPr>
          <w:sz w:val="26"/>
          <w:szCs w:val="26"/>
        </w:rPr>
        <w:t>1.2.</w:t>
      </w:r>
      <w:r w:rsidRPr="00CA66E1">
        <w:rPr>
          <w:sz w:val="26"/>
          <w:szCs w:val="26"/>
        </w:rPr>
        <w:tab/>
        <w:t xml:space="preserve">Земельный участок предоставляется из земель </w:t>
      </w:r>
      <w:r w:rsidRPr="00CA66E1">
        <w:rPr>
          <w:bCs/>
          <w:iCs/>
          <w:sz w:val="26"/>
          <w:szCs w:val="26"/>
        </w:rPr>
        <w:t>населенных пунктов</w:t>
      </w:r>
      <w:r w:rsidRPr="00CA66E1">
        <w:rPr>
          <w:sz w:val="26"/>
          <w:szCs w:val="26"/>
        </w:rPr>
        <w:t>, в границах, указанных на прилагаемом к настоящему договору кадастровом паспорте земельного участка, который является неотъемлемой частью настоящего договора, площадью _____</w:t>
      </w:r>
      <w:proofErr w:type="spellStart"/>
      <w:r w:rsidRPr="00CA66E1">
        <w:rPr>
          <w:bCs/>
          <w:iCs/>
          <w:sz w:val="26"/>
          <w:szCs w:val="26"/>
        </w:rPr>
        <w:t>кв.м</w:t>
      </w:r>
      <w:proofErr w:type="spellEnd"/>
      <w:r w:rsidRPr="00CA66E1">
        <w:rPr>
          <w:sz w:val="26"/>
          <w:szCs w:val="26"/>
        </w:rPr>
        <w:t>.</w:t>
      </w:r>
    </w:p>
    <w:p w:rsidR="000120F4" w:rsidRPr="00CA66E1" w:rsidRDefault="000120F4" w:rsidP="000120F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CA66E1">
        <w:rPr>
          <w:sz w:val="26"/>
          <w:szCs w:val="26"/>
        </w:rPr>
        <w:t>1.3.</w:t>
      </w:r>
      <w:r w:rsidRPr="00CA66E1">
        <w:rPr>
          <w:sz w:val="26"/>
          <w:szCs w:val="26"/>
        </w:rPr>
        <w:tab/>
        <w:t xml:space="preserve">Земельный участок по настоящему договору предоставляется для использования в соответствии со Схемой размещения нестационарных торговых объектов на территории муниципального образования город Норильск, утвержденной </w:t>
      </w:r>
      <w:r w:rsidRPr="00CA66E1">
        <w:rPr>
          <w:rFonts w:eastAsia="Calibri"/>
          <w:sz w:val="26"/>
          <w:szCs w:val="26"/>
          <w:lang w:eastAsia="en-US"/>
        </w:rPr>
        <w:t>Постановлением Администрации города Норильска Красноярского края от 07.03.2014 № 111</w:t>
      </w:r>
      <w:r w:rsidRPr="00CA66E1">
        <w:rPr>
          <w:sz w:val="26"/>
          <w:szCs w:val="26"/>
        </w:rPr>
        <w:t xml:space="preserve">, в следующих </w:t>
      </w:r>
      <w:proofErr w:type="gramStart"/>
      <w:r w:rsidRPr="00CA66E1">
        <w:rPr>
          <w:sz w:val="26"/>
          <w:szCs w:val="26"/>
        </w:rPr>
        <w:t>целях:</w:t>
      </w:r>
      <w:r w:rsidR="00CA66E1">
        <w:rPr>
          <w:sz w:val="26"/>
          <w:szCs w:val="26"/>
        </w:rPr>
        <w:t>_</w:t>
      </w:r>
      <w:proofErr w:type="gramEnd"/>
      <w:r w:rsidR="00CA66E1">
        <w:rPr>
          <w:sz w:val="26"/>
          <w:szCs w:val="26"/>
        </w:rPr>
        <w:t>_______________________________</w:t>
      </w:r>
      <w:r w:rsidRPr="00CA66E1">
        <w:rPr>
          <w:sz w:val="26"/>
          <w:szCs w:val="26"/>
        </w:rPr>
        <w:t>, расположенный по адресу ___</w:t>
      </w:r>
      <w:r w:rsidR="00CA66E1">
        <w:rPr>
          <w:sz w:val="26"/>
          <w:szCs w:val="26"/>
        </w:rPr>
        <w:t>____</w:t>
      </w:r>
      <w:r w:rsidRPr="00CA66E1">
        <w:rPr>
          <w:sz w:val="26"/>
          <w:szCs w:val="26"/>
        </w:rPr>
        <w:t>_______________________________________. (далее - Сезонный объект).</w:t>
      </w:r>
    </w:p>
    <w:p w:rsidR="000120F4" w:rsidRPr="00CA66E1" w:rsidRDefault="000120F4" w:rsidP="000120F4">
      <w:pPr>
        <w:tabs>
          <w:tab w:val="left" w:pos="1134"/>
          <w:tab w:val="left" w:pos="1276"/>
        </w:tabs>
        <w:ind w:firstLine="709"/>
        <w:jc w:val="both"/>
        <w:rPr>
          <w:bCs/>
          <w:iCs/>
          <w:sz w:val="26"/>
          <w:szCs w:val="26"/>
        </w:rPr>
      </w:pPr>
      <w:r w:rsidRPr="00CA66E1">
        <w:rPr>
          <w:sz w:val="26"/>
          <w:szCs w:val="26"/>
        </w:rPr>
        <w:t>Земельный участок, предоставленный по настоящему договору, не предназначен для размещения объектов недвижимого имущества</w:t>
      </w:r>
      <w:r w:rsidRPr="00CA66E1">
        <w:rPr>
          <w:iCs/>
          <w:sz w:val="26"/>
          <w:szCs w:val="26"/>
        </w:rPr>
        <w:t>.</w:t>
      </w:r>
    </w:p>
    <w:p w:rsidR="000120F4" w:rsidRPr="00CA66E1" w:rsidRDefault="000120F4" w:rsidP="000120F4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CA66E1">
        <w:rPr>
          <w:sz w:val="26"/>
          <w:szCs w:val="26"/>
        </w:rPr>
        <w:t>1.4.</w:t>
      </w:r>
      <w:r w:rsidRPr="00CA66E1">
        <w:rPr>
          <w:sz w:val="26"/>
          <w:szCs w:val="26"/>
        </w:rPr>
        <w:tab/>
        <w:t>Срок аренды земельного участка устанавливается</w:t>
      </w:r>
      <w:r w:rsidRPr="00CA66E1">
        <w:rPr>
          <w:bCs/>
          <w:iCs/>
          <w:sz w:val="26"/>
          <w:szCs w:val="26"/>
        </w:rPr>
        <w:t xml:space="preserve"> с __________ по __________.</w:t>
      </w:r>
    </w:p>
    <w:p w:rsidR="000120F4" w:rsidRPr="00CA66E1" w:rsidRDefault="000120F4" w:rsidP="000120F4">
      <w:pPr>
        <w:tabs>
          <w:tab w:val="num" w:pos="764"/>
          <w:tab w:val="left" w:pos="1134"/>
          <w:tab w:val="left" w:pos="1276"/>
        </w:tabs>
        <w:ind w:firstLine="709"/>
        <w:rPr>
          <w:sz w:val="26"/>
          <w:szCs w:val="26"/>
        </w:rPr>
      </w:pPr>
    </w:p>
    <w:p w:rsidR="000120F4" w:rsidRPr="00CA66E1" w:rsidRDefault="000120F4" w:rsidP="000120F4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6"/>
          <w:szCs w:val="26"/>
        </w:rPr>
      </w:pPr>
      <w:r w:rsidRPr="00CA66E1">
        <w:rPr>
          <w:b/>
          <w:bCs/>
          <w:sz w:val="26"/>
          <w:szCs w:val="26"/>
        </w:rPr>
        <w:t>Статья 2. Права и обязанности Сторон</w:t>
      </w:r>
    </w:p>
    <w:p w:rsidR="000120F4" w:rsidRPr="00CA66E1" w:rsidRDefault="000120F4" w:rsidP="000120F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2.1.</w:t>
      </w:r>
      <w:r w:rsidRPr="00CA66E1">
        <w:rPr>
          <w:sz w:val="26"/>
          <w:szCs w:val="26"/>
        </w:rPr>
        <w:tab/>
      </w:r>
      <w:r w:rsidRPr="00CA66E1">
        <w:rPr>
          <w:sz w:val="26"/>
          <w:szCs w:val="26"/>
          <w:u w:val="single"/>
        </w:rPr>
        <w:t>Арендодатель обязан</w:t>
      </w:r>
      <w:r w:rsidRPr="00CA66E1">
        <w:rPr>
          <w:sz w:val="26"/>
          <w:szCs w:val="26"/>
        </w:rPr>
        <w:t>:</w:t>
      </w:r>
    </w:p>
    <w:p w:rsidR="000120F4" w:rsidRPr="00CA66E1" w:rsidRDefault="000120F4" w:rsidP="000120F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2.1.1.</w:t>
      </w:r>
      <w:r w:rsidRPr="00CA66E1">
        <w:rPr>
          <w:sz w:val="26"/>
          <w:szCs w:val="26"/>
        </w:rPr>
        <w:tab/>
        <w:t xml:space="preserve">В течении пяти рабочих дней рассматривать письменное обращения Арендатора, связанные с исполнением настоящего договора. </w:t>
      </w:r>
    </w:p>
    <w:p w:rsidR="000120F4" w:rsidRPr="00CA66E1" w:rsidRDefault="000120F4" w:rsidP="000120F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2.1.2.</w:t>
      </w:r>
      <w:r w:rsidRPr="00CA66E1">
        <w:rPr>
          <w:sz w:val="26"/>
          <w:szCs w:val="26"/>
        </w:rPr>
        <w:tab/>
        <w:t>В десятидневный срок с момента изменения банковских реквизитов уведомить об этом Арендатора путем опубликования данных реквизитов в газете "Заполярная правда".</w:t>
      </w:r>
    </w:p>
    <w:p w:rsidR="000120F4" w:rsidRPr="00CA66E1" w:rsidRDefault="000120F4" w:rsidP="000120F4">
      <w:pPr>
        <w:tabs>
          <w:tab w:val="left" w:pos="1418"/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2.1.3.</w:t>
      </w:r>
      <w:r w:rsidRPr="00CA66E1">
        <w:rPr>
          <w:sz w:val="26"/>
          <w:szCs w:val="26"/>
        </w:rPr>
        <w:tab/>
        <w:t xml:space="preserve">Производить перерасчет арендной платы в случаях, установленных п. 3.7 настоящего договора, в течение одного месяца с даты опубликования в СМИ </w:t>
      </w:r>
      <w:r w:rsidRPr="00CA66E1">
        <w:rPr>
          <w:sz w:val="26"/>
          <w:szCs w:val="26"/>
        </w:rPr>
        <w:lastRenderedPageBreak/>
        <w:t>решения представительного органа местного самоуправления муниципального образования город</w:t>
      </w:r>
    </w:p>
    <w:p w:rsidR="000120F4" w:rsidRPr="00CA66E1" w:rsidRDefault="000120F4" w:rsidP="000120F4">
      <w:pPr>
        <w:tabs>
          <w:tab w:val="left" w:pos="1418"/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Норильск об изменении порядка расчета и размера арендной платы за земельные участки на территории муниципального образования город Норильск, либо в иной срок, установленный в указанном решении.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2.1.4.</w:t>
      </w:r>
      <w:r w:rsidRPr="00CA66E1">
        <w:rPr>
          <w:sz w:val="26"/>
          <w:szCs w:val="26"/>
        </w:rPr>
        <w:tab/>
        <w:t>В течении пяти рабочих дней с момента заключения настоящего договора передать земельный участок Арендатору по акту приема – передачи.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2.2.</w:t>
      </w:r>
      <w:r w:rsidRPr="00CA66E1">
        <w:rPr>
          <w:sz w:val="26"/>
          <w:szCs w:val="26"/>
        </w:rPr>
        <w:tab/>
      </w:r>
      <w:r w:rsidRPr="00CA66E1">
        <w:rPr>
          <w:sz w:val="26"/>
          <w:szCs w:val="26"/>
          <w:u w:val="single"/>
        </w:rPr>
        <w:t>Арендодатель имеет право: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2.2.1.</w:t>
      </w:r>
      <w:r w:rsidRPr="00CA66E1">
        <w:rPr>
          <w:sz w:val="26"/>
          <w:szCs w:val="26"/>
        </w:rPr>
        <w:tab/>
        <w:t>На беспрепятственный доступ на территорию арендуемого земельного участка с целью его осмотра на предмет соблюдения условий настоящего договора.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2.2.2.</w:t>
      </w:r>
      <w:r w:rsidRPr="00CA66E1">
        <w:rPr>
          <w:sz w:val="26"/>
          <w:szCs w:val="26"/>
        </w:rPr>
        <w:tab/>
        <w:t>Вносить по согласованию с Арендатором в настоящий договор изменения, дополнения, в случае изменения действующего законодательства, регулирующего земельные отношения.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2.2.3.</w:t>
      </w:r>
      <w:r w:rsidRPr="00CA66E1">
        <w:rPr>
          <w:sz w:val="26"/>
          <w:szCs w:val="26"/>
        </w:rPr>
        <w:tab/>
        <w:t>В одностороннем порядке устанавливать или изменять порядок расчета и размер арендной платы в связи с отменой действующих или введением новых базовых размеров арендной платы, коэффициентов при расчете размера арендной платы по настоящему договору нормативными правовыми актами РФ, Красноярского края и органов местного самоуправления муниципального образования город Норильск.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2.2.4.</w:t>
      </w:r>
      <w:r w:rsidRPr="00CA66E1">
        <w:rPr>
          <w:sz w:val="26"/>
          <w:szCs w:val="26"/>
        </w:rPr>
        <w:tab/>
        <w:t>При получении от Арендатора уведомления о готовности Сезонного объекта к началу функционирования, Арендодатель в течении трех рабочих дней с привлечением специалистов Управления потребительского рынка и услуг Администрации города Норильска, Управления по градостроительству и землепользованию Администрации города Норильска, Управления городского хозяйства Администрации города Норильска, определенных приказами руководителей соответствующих управлений, проводит оценку соответствия Сезонного объекта пунктам 1.3, 2.3.4 – 2.3.6, 2.3.20, 2.5.1 настоящего Договора. По результатам оценки специалистами вышеуказанных управлений Управлением потребительского рынка и услуг Администрации города Норильска составляется мотивированное заключение о соответствии Сезонного объекта условиям настоящего Договора. В случае выявления несоответствия Сезонного объекта требованиям настоящего Договора, Арендатору предоставляется 10-дневный срок для их устранения. В случае досрочного устранения несоответствия, Арендатор сообщает об этом Арендодателю, после чего проводится повторная оценка Сезонного объекта.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2.2.5.</w:t>
      </w:r>
      <w:r w:rsidRPr="00CA66E1">
        <w:rPr>
          <w:sz w:val="26"/>
          <w:szCs w:val="26"/>
        </w:rPr>
        <w:tab/>
        <w:t>В одностороннем порядке отказаться от исполнения настоящего Договора в случаях, предусмотренных п. 5.2 настоящего Договора.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</w:t>
      </w:r>
      <w:r w:rsidRPr="00CA66E1">
        <w:rPr>
          <w:sz w:val="26"/>
          <w:szCs w:val="26"/>
        </w:rPr>
        <w:tab/>
      </w:r>
      <w:r w:rsidRPr="00CA66E1">
        <w:rPr>
          <w:sz w:val="26"/>
          <w:szCs w:val="26"/>
          <w:u w:val="single"/>
        </w:rPr>
        <w:t>Арендатор обязан: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2.3.1.</w:t>
      </w:r>
      <w:r w:rsidRPr="00CA66E1">
        <w:rPr>
          <w:sz w:val="26"/>
          <w:szCs w:val="26"/>
        </w:rPr>
        <w:tab/>
        <w:t>Принять земельный участок по акту приема-передачи и использовать их исключительно в целях, указанных в пункте 1.3 настоящего договора.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2.3.2.</w:t>
      </w:r>
      <w:r w:rsidRPr="00CA66E1">
        <w:rPr>
          <w:sz w:val="26"/>
          <w:szCs w:val="26"/>
        </w:rPr>
        <w:tab/>
        <w:t>Выполнять все условия настоящего договора.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2.3.3.</w:t>
      </w:r>
      <w:r w:rsidRPr="00CA66E1">
        <w:rPr>
          <w:sz w:val="26"/>
          <w:szCs w:val="26"/>
        </w:rPr>
        <w:tab/>
        <w:t>Не позднее, чем за 3 рабочих дня до начала функционирования Сезонного объекта уведомить Арендодателя о готовности Сезонного объекта к функционированию. Начать функционирование Сезонного объекта только после получения положительного мотивированного заключения, указанного в п. 2.2.4 настоящего Договора.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2.3.4.</w:t>
      </w:r>
      <w:r w:rsidRPr="00CA66E1">
        <w:rPr>
          <w:sz w:val="26"/>
          <w:szCs w:val="26"/>
        </w:rPr>
        <w:tab/>
        <w:t xml:space="preserve">Обеспечить архитектурно-дизайнерское решение внешнего вида Сезонного объекта в соответствии с согласованным Управлением по </w:t>
      </w:r>
      <w:r w:rsidRPr="00CA66E1">
        <w:rPr>
          <w:sz w:val="26"/>
          <w:szCs w:val="26"/>
        </w:rPr>
        <w:lastRenderedPageBreak/>
        <w:t>градостроительству и землепользованию Администрации города Норильска эскизным проектом.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2.3.5.</w:t>
      </w:r>
      <w:r w:rsidRPr="00CA66E1">
        <w:rPr>
          <w:sz w:val="26"/>
          <w:szCs w:val="26"/>
        </w:rPr>
        <w:tab/>
        <w:t>Заключить с обслуживающей организацией договор на оказание услуг по вывозу твердых и бытовых отходов, образованных в результате производственной или иной предпринимательской деятельности на земельном участке.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2.3.6.</w:t>
      </w:r>
      <w:r w:rsidRPr="00CA66E1">
        <w:rPr>
          <w:sz w:val="26"/>
          <w:szCs w:val="26"/>
        </w:rPr>
        <w:tab/>
        <w:t xml:space="preserve">Заключить договор с соответствующими службами на подключение электроэнергии (при необходимости), на очистку биотуалетов (для летних кафе, детских площадок). </w:t>
      </w:r>
    </w:p>
    <w:p w:rsidR="000120F4" w:rsidRPr="00CA66E1" w:rsidRDefault="000120F4" w:rsidP="000120F4">
      <w:pPr>
        <w:tabs>
          <w:tab w:val="left" w:pos="993"/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2.3.7.</w:t>
      </w:r>
      <w:r w:rsidRPr="00CA66E1">
        <w:rPr>
          <w:sz w:val="26"/>
          <w:szCs w:val="26"/>
        </w:rPr>
        <w:tab/>
        <w:t>Обеспечить выполнение требований Федерального закона от 30.03.1999 № 52-ФЗ «О санитарно-эпидемиологическом благополучии населения» в части соблюдения санитарных правил и проведения мероприятий по обеспечению качества реализуемых пищевых продуктов.</w:t>
      </w:r>
    </w:p>
    <w:p w:rsidR="000120F4" w:rsidRPr="00CA66E1" w:rsidRDefault="000120F4" w:rsidP="000120F4">
      <w:pPr>
        <w:tabs>
          <w:tab w:val="left" w:pos="993"/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2.3.8.</w:t>
      </w:r>
      <w:r w:rsidRPr="00CA66E1">
        <w:rPr>
          <w:sz w:val="26"/>
          <w:szCs w:val="26"/>
        </w:rPr>
        <w:tab/>
        <w:t>Хранить копию настоящего Договора по месту расположения Сезонного объекта.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2.3.9.</w:t>
      </w:r>
      <w:r w:rsidRPr="00CA66E1">
        <w:rPr>
          <w:sz w:val="26"/>
          <w:szCs w:val="26"/>
        </w:rPr>
        <w:tab/>
        <w:t>Своевременно и полностью в соответствии с пунктами 3.1 – 3.3 настоящего договора выплачивать арендную плату, установленную настоящим договором, изменениями и дополнениями к нему, подписанными Сторонами.</w:t>
      </w:r>
    </w:p>
    <w:p w:rsidR="000120F4" w:rsidRPr="00CA66E1" w:rsidRDefault="000120F4" w:rsidP="000120F4">
      <w:pPr>
        <w:tabs>
          <w:tab w:val="left" w:pos="1418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Арендатор обязан перечислять арендную плату в размере, установленном расчетом, согласно п. 2.2.3, 3.7 настоящего договора, в порядке, предусмотренном пунктами 3.2 и 3.3 настоящего договора.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2.3.10.</w:t>
      </w:r>
      <w:r w:rsidRPr="00CA66E1">
        <w:rPr>
          <w:sz w:val="26"/>
          <w:szCs w:val="26"/>
        </w:rPr>
        <w:tab/>
        <w:t>Соблюдать при использовании земельного участка требования отраслевых правил и норм, действующих в отношении видов деятельности Арендатора при использовании арендуемого земельного участка, а также организаций государственного, муниципального контроля, иных контролирующих органов.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2.3.11.</w:t>
      </w:r>
      <w:r w:rsidRPr="00CA66E1">
        <w:rPr>
          <w:sz w:val="26"/>
          <w:szCs w:val="26"/>
        </w:rPr>
        <w:tab/>
        <w:t>Не допускать действий, приводящих к ухудшению качественных характеристик земельного участка, экологической, санитарной, эпидемиологической обстановки на земельном участке и прилегающей к ней территории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2.3.12.</w:t>
      </w:r>
      <w:r w:rsidRPr="00CA66E1">
        <w:rPr>
          <w:sz w:val="26"/>
          <w:szCs w:val="26"/>
        </w:rPr>
        <w:tab/>
        <w:t>Выполнять в установленный срок предписания Арендодателя, органов государственного, муниципального контроля, иных контролирующих органов о принятии мер по ликвидации ситуаций, возникших в результате деятельности Арендатора, ставящих под угрозу сохранность земельного участка, экологическую, санитарную, эпидемиологическую обстановку на земельном участке и прилегающей к нему территории, нарушении правил, предъявляемых к организации и размещению летнего кафе, объекта сезонной мелкорозничной торговли, детской игровой площадки.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2.3.13.</w:t>
      </w:r>
      <w:r w:rsidRPr="00CA66E1">
        <w:rPr>
          <w:sz w:val="26"/>
          <w:szCs w:val="26"/>
        </w:rPr>
        <w:tab/>
        <w:t>Обеспечивать свободный доступ специалистам Управления потребительского рынка и услуг Администрации города Норильска, Управления по градостроительству и землепользованию Администрации города Норильска, Управления городского хозяйства Администрации города Норильска для проверки соблюдения Арендатором пунктов 2.3.4 – 2.3.6, 2.3.20, 2.5.1 настоящего Договора.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2.3.14.</w:t>
      </w:r>
      <w:r w:rsidRPr="00CA66E1">
        <w:rPr>
          <w:sz w:val="26"/>
          <w:szCs w:val="26"/>
        </w:rPr>
        <w:tab/>
        <w:t>Обеспечивать свободный доступ специалистам Арендодателя на земельный участок для определения соответствия выполнения пунктов 2.3.10 – 2.3.12, 2.3.15, 2.3.16, 2.3.18, 2.3.19, 2.3.21, 2.3.23 условиям настоящего Договора.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2.3.15.</w:t>
      </w:r>
      <w:r w:rsidRPr="00CA66E1">
        <w:rPr>
          <w:sz w:val="26"/>
          <w:szCs w:val="26"/>
        </w:rPr>
        <w:tab/>
        <w:t xml:space="preserve">Не препятствовать осуществлению в установленном действующим законодательством порядке геодезических, геологоразведочных, </w:t>
      </w:r>
      <w:r w:rsidRPr="00CA66E1">
        <w:rPr>
          <w:sz w:val="26"/>
          <w:szCs w:val="26"/>
        </w:rPr>
        <w:lastRenderedPageBreak/>
        <w:t>землеустроительных и других исследований и изысканий на арендуемом земельном участке.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2.3.16.</w:t>
      </w:r>
      <w:r w:rsidRPr="00CA66E1">
        <w:rPr>
          <w:sz w:val="26"/>
          <w:szCs w:val="26"/>
        </w:rPr>
        <w:tab/>
        <w:t>Выполнять на участке в соответствии с требованиями эксплуатационных служб условия содержания и эксплуатации инженерных коммуникаций, сооружений, дорог, проездов и не препятствовать их ремонту и обслуживанию.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2.3.17.</w:t>
      </w:r>
      <w:r w:rsidRPr="00CA66E1">
        <w:rPr>
          <w:sz w:val="26"/>
          <w:szCs w:val="26"/>
        </w:rPr>
        <w:tab/>
        <w:t>Не позднее, чем за 2 (две) недели до окончания срока действия настоящего договора уведомить Арендодателя о предстоящем освобождении арендуемого земельного участка, как в связи с окончанием срока действия настоящего договора, так и при его досрочном прекращении.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2.3.18.</w:t>
      </w:r>
      <w:r w:rsidRPr="00CA66E1">
        <w:rPr>
          <w:sz w:val="26"/>
          <w:szCs w:val="26"/>
        </w:rPr>
        <w:tab/>
        <w:t>Освободить земельный участок не позднее 3 (трех) календарных дней с момента:</w:t>
      </w:r>
    </w:p>
    <w:p w:rsidR="000120F4" w:rsidRPr="00CA66E1" w:rsidRDefault="000120F4" w:rsidP="000120F4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proofErr w:type="gramStart"/>
      <w:r w:rsidRPr="00CA66E1">
        <w:rPr>
          <w:sz w:val="26"/>
          <w:szCs w:val="26"/>
        </w:rPr>
        <w:t>а)</w:t>
      </w:r>
      <w:r w:rsidRPr="00CA66E1">
        <w:rPr>
          <w:sz w:val="26"/>
          <w:szCs w:val="26"/>
        </w:rPr>
        <w:tab/>
      </w:r>
      <w:proofErr w:type="gramEnd"/>
      <w:r w:rsidRPr="00CA66E1">
        <w:rPr>
          <w:sz w:val="26"/>
          <w:szCs w:val="26"/>
        </w:rPr>
        <w:t>окончания срока действия настоящего договора;</w:t>
      </w:r>
    </w:p>
    <w:p w:rsidR="000120F4" w:rsidRPr="00CA66E1" w:rsidRDefault="000120F4" w:rsidP="000120F4">
      <w:pPr>
        <w:tabs>
          <w:tab w:val="left" w:pos="567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proofErr w:type="gramStart"/>
      <w:r w:rsidRPr="00CA66E1">
        <w:rPr>
          <w:sz w:val="26"/>
          <w:szCs w:val="26"/>
        </w:rPr>
        <w:t>б)</w:t>
      </w:r>
      <w:r w:rsidRPr="00CA66E1">
        <w:rPr>
          <w:sz w:val="26"/>
          <w:szCs w:val="26"/>
        </w:rPr>
        <w:tab/>
      </w:r>
      <w:proofErr w:type="gramEnd"/>
      <w:r w:rsidRPr="00CA66E1">
        <w:rPr>
          <w:sz w:val="26"/>
          <w:szCs w:val="26"/>
        </w:rPr>
        <w:t>истечения срока, указанного Арендодателем в предложении о досрочном расторжении настоящего договора в соответствии с пунктом 2.2.5 настоящего договора.</w:t>
      </w:r>
    </w:p>
    <w:p w:rsidR="000120F4" w:rsidRPr="00CA66E1" w:rsidRDefault="000120F4" w:rsidP="000120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В случае отказа произвести возврат земельного участка Арендодатель, предварительно уведомив Арендатора за 10 календарных дней, вправе самостоятельно или посредством привлечения третьих лиц произвести вывоз (снос) с земельного участка Сезонного объекта Арендатора за пределы территории земельного участка без возмещения Арендатору каких-либо убытков относительно имущества Арендатора, которое находилось на земельном участке после истечения срока действия или расторжения настоящего договора.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2.3.19.</w:t>
      </w:r>
      <w:r w:rsidRPr="00CA66E1">
        <w:rPr>
          <w:sz w:val="26"/>
          <w:szCs w:val="26"/>
        </w:rPr>
        <w:tab/>
        <w:t>Осуществить мероприятия по охране земель в случае ликвидации объектов, расположенных на арендуемом земельном участке, при наличии на земельном участке загрязнения, захламления или в других предусмотренных законом случаях.</w:t>
      </w:r>
    </w:p>
    <w:p w:rsidR="000120F4" w:rsidRPr="00CA66E1" w:rsidRDefault="000120F4" w:rsidP="000120F4">
      <w:pPr>
        <w:tabs>
          <w:tab w:val="left" w:pos="993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2.3.20.</w:t>
      </w:r>
      <w:r w:rsidRPr="00CA66E1">
        <w:rPr>
          <w:sz w:val="26"/>
          <w:szCs w:val="26"/>
        </w:rPr>
        <w:tab/>
        <w:t>Соблюдать Правила благоустройства территории муниципального образования города Норильска.</w:t>
      </w:r>
    </w:p>
    <w:p w:rsidR="000120F4" w:rsidRPr="00CA66E1" w:rsidRDefault="000120F4" w:rsidP="000120F4">
      <w:pPr>
        <w:tabs>
          <w:tab w:val="left" w:pos="993"/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2.3.21.</w:t>
      </w:r>
      <w:r w:rsidRPr="00CA66E1">
        <w:rPr>
          <w:sz w:val="26"/>
          <w:szCs w:val="26"/>
        </w:rPr>
        <w:tab/>
        <w:t>Передать Арендодателю земельный участок по акту приема-передачи по окончании действия настоящего договора в состоянии и качестве, пригодном для его дальнейшего использования.</w:t>
      </w:r>
    </w:p>
    <w:p w:rsidR="000120F4" w:rsidRPr="00CA66E1" w:rsidRDefault="000120F4" w:rsidP="000120F4">
      <w:pPr>
        <w:tabs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2.3.22.</w:t>
      </w:r>
      <w:r w:rsidRPr="00CA66E1">
        <w:rPr>
          <w:sz w:val="26"/>
          <w:szCs w:val="26"/>
        </w:rPr>
        <w:tab/>
        <w:t>При изменении наименования, местонахождения, банковских реквизитов и (или) предстоящей ликвидации, реорганизации Арендатор обязан в двухнедельный срок письменно сообщить Арендодателю о происшедших изменениях.</w:t>
      </w:r>
    </w:p>
    <w:p w:rsidR="000120F4" w:rsidRPr="00CA66E1" w:rsidRDefault="000120F4" w:rsidP="000120F4">
      <w:pPr>
        <w:tabs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2.3.23.</w:t>
      </w:r>
      <w:r w:rsidRPr="00CA66E1">
        <w:rPr>
          <w:sz w:val="26"/>
          <w:szCs w:val="26"/>
        </w:rPr>
        <w:tab/>
        <w:t>В целях обеспечения общественных интересов по требованию Арендодателя в недельный срок освободить земельный участок и демонтировать Сезонный объект, в случае необходимости проведения ремонтных работ в коллекторах (иных инженерных коммуникациях и др.), проходящих через земельный участок, предоставленный по настоящему договору.</w:t>
      </w:r>
    </w:p>
    <w:p w:rsidR="000120F4" w:rsidRPr="00CA66E1" w:rsidRDefault="000120F4" w:rsidP="000120F4">
      <w:pPr>
        <w:tabs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2.4.</w:t>
      </w:r>
      <w:r w:rsidRPr="00CA66E1">
        <w:rPr>
          <w:sz w:val="26"/>
          <w:szCs w:val="26"/>
        </w:rPr>
        <w:tab/>
      </w:r>
      <w:r w:rsidRPr="00CA66E1">
        <w:rPr>
          <w:sz w:val="26"/>
          <w:szCs w:val="26"/>
          <w:u w:val="single"/>
        </w:rPr>
        <w:t>Арендатор имеет право:</w:t>
      </w:r>
    </w:p>
    <w:p w:rsidR="000120F4" w:rsidRPr="00CA66E1" w:rsidRDefault="000120F4" w:rsidP="000120F4">
      <w:pPr>
        <w:tabs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2.4.1.</w:t>
      </w:r>
      <w:r w:rsidRPr="00CA66E1">
        <w:rPr>
          <w:sz w:val="26"/>
          <w:szCs w:val="26"/>
        </w:rPr>
        <w:tab/>
        <w:t>Осуществлять принадлежащие ему права на земельный участок по своему усмотрению, если иное не установлено законодательством и настоящим договором. Отказ от осуществления принадлежащего Арендатору прав на земельный участок не влечет за собой прекращения обязанностей, указанных в ст. 42 Земельного кодекса РФ.</w:t>
      </w:r>
    </w:p>
    <w:p w:rsidR="000120F4" w:rsidRPr="00CA66E1" w:rsidRDefault="000120F4" w:rsidP="000120F4">
      <w:pPr>
        <w:tabs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2.5.</w:t>
      </w:r>
      <w:r w:rsidRPr="00CA66E1">
        <w:rPr>
          <w:sz w:val="26"/>
          <w:szCs w:val="26"/>
        </w:rPr>
        <w:tab/>
      </w:r>
      <w:r w:rsidRPr="00CA66E1">
        <w:rPr>
          <w:sz w:val="26"/>
          <w:szCs w:val="26"/>
          <w:u w:val="single"/>
        </w:rPr>
        <w:t>Арендатору запрещается:</w:t>
      </w:r>
    </w:p>
    <w:p w:rsidR="000120F4" w:rsidRPr="00CA66E1" w:rsidRDefault="000120F4" w:rsidP="000120F4">
      <w:pPr>
        <w:tabs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lastRenderedPageBreak/>
        <w:t>2.5.1.</w:t>
      </w:r>
      <w:r w:rsidRPr="00CA66E1">
        <w:rPr>
          <w:sz w:val="26"/>
          <w:szCs w:val="26"/>
        </w:rPr>
        <w:tab/>
        <w:t>В пределах срока договора аренды земельного участка сдавать земельный участок в субаренду, а также передавать свои права и обязанности на Сезонный объект третьим лицам.</w:t>
      </w:r>
    </w:p>
    <w:p w:rsidR="000120F4" w:rsidRPr="00CA66E1" w:rsidRDefault="000120F4" w:rsidP="000120F4">
      <w:pPr>
        <w:tabs>
          <w:tab w:val="left" w:pos="1560"/>
        </w:tabs>
        <w:autoSpaceDE w:val="0"/>
        <w:autoSpaceDN w:val="0"/>
        <w:adjustRightInd w:val="0"/>
        <w:ind w:right="-1" w:firstLine="709"/>
        <w:jc w:val="both"/>
        <w:outlineLvl w:val="1"/>
        <w:rPr>
          <w:sz w:val="26"/>
          <w:szCs w:val="26"/>
        </w:rPr>
      </w:pPr>
    </w:p>
    <w:p w:rsidR="004958DB" w:rsidRDefault="004958DB" w:rsidP="004958DB">
      <w:pPr>
        <w:autoSpaceDE w:val="0"/>
        <w:autoSpaceDN w:val="0"/>
        <w:adjustRightInd w:val="0"/>
        <w:ind w:right="-1" w:firstLine="709"/>
        <w:jc w:val="center"/>
        <w:outlineLvl w:val="1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Статья 3. Арендная плата и порядок расчетов</w:t>
      </w:r>
    </w:p>
    <w:p w:rsidR="004958DB" w:rsidRDefault="004958DB" w:rsidP="004958D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3.1. Продажная цена арендной платы составляет___________ рублей в год (согласно протокола о результатах аукциона/протокола </w:t>
      </w:r>
      <w:r>
        <w:rPr>
          <w:rFonts w:eastAsia="Calibri"/>
          <w:sz w:val="26"/>
          <w:szCs w:val="26"/>
          <w:lang w:eastAsia="en-US"/>
        </w:rPr>
        <w:t>рассмотрения заявок на участие в аукционе</w:t>
      </w:r>
      <w:r>
        <w:rPr>
          <w:sz w:val="26"/>
          <w:szCs w:val="26"/>
        </w:rPr>
        <w:t>).</w:t>
      </w:r>
    </w:p>
    <w:p w:rsidR="004958DB" w:rsidRDefault="004958DB" w:rsidP="004958D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Арендная плата не облагается налогом на добавленную стоимость.</w:t>
      </w:r>
    </w:p>
    <w:p w:rsidR="004958DB" w:rsidRDefault="004958DB" w:rsidP="004958D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3.2. Арендная плата исчисляется исходя из продажной цены годовой арендной платы, установленной по результатам аукциона/протокола рассмотрения заявок на участие в аукционе, с учетом срока действия данного договора аренды с "_____"__________ 20____г. по с "_____"__________ 20____г. и составляет ____________________________________________________________________руб. </w:t>
      </w:r>
    </w:p>
    <w:p w:rsidR="004958DB" w:rsidRDefault="004958DB" w:rsidP="004958D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Внесенный Арендатором задаток засчитывается в счет арендной платы.</w:t>
      </w:r>
    </w:p>
    <w:p w:rsidR="004958DB" w:rsidRDefault="004958DB" w:rsidP="004958D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3.3. В соответствие с </w:t>
      </w:r>
      <w:proofErr w:type="spellStart"/>
      <w:r>
        <w:rPr>
          <w:sz w:val="26"/>
          <w:szCs w:val="26"/>
        </w:rPr>
        <w:t>п.п</w:t>
      </w:r>
      <w:proofErr w:type="spellEnd"/>
      <w:r>
        <w:rPr>
          <w:sz w:val="26"/>
          <w:szCs w:val="26"/>
        </w:rPr>
        <w:t>. 3.1, 3.2 Арендатор обязан перечислить в течение 10 календарных дней _______________________________________ руб. с учетом ранее перечисленного задатка в сумме _______________________________________ руб.</w:t>
      </w:r>
    </w:p>
    <w:p w:rsidR="004958DB" w:rsidRDefault="004958DB" w:rsidP="004958D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Арендная плата подлежит перечислению на расчётный </w:t>
      </w:r>
      <w:proofErr w:type="gramStart"/>
      <w:r>
        <w:rPr>
          <w:sz w:val="26"/>
          <w:szCs w:val="26"/>
        </w:rPr>
        <w:t>счёт:</w:t>
      </w:r>
      <w:r>
        <w:rPr>
          <w:sz w:val="26"/>
          <w:szCs w:val="26"/>
        </w:rPr>
        <w:br/>
        <w:t>№</w:t>
      </w:r>
      <w:proofErr w:type="gramEnd"/>
      <w:r>
        <w:rPr>
          <w:sz w:val="26"/>
          <w:szCs w:val="26"/>
        </w:rPr>
        <w:t xml:space="preserve"> 40101810600000010001; ИНН 2457058236; </w:t>
      </w:r>
      <w:proofErr w:type="spellStart"/>
      <w:r>
        <w:rPr>
          <w:sz w:val="26"/>
          <w:szCs w:val="26"/>
        </w:rPr>
        <w:t>БИК</w:t>
      </w:r>
      <w:proofErr w:type="spellEnd"/>
      <w:r>
        <w:rPr>
          <w:sz w:val="26"/>
          <w:szCs w:val="26"/>
        </w:rPr>
        <w:t xml:space="preserve"> 040407001; </w:t>
      </w:r>
      <w:proofErr w:type="spellStart"/>
      <w:r>
        <w:rPr>
          <w:sz w:val="26"/>
          <w:szCs w:val="26"/>
        </w:rPr>
        <w:t>ОКТМО</w:t>
      </w:r>
      <w:proofErr w:type="spellEnd"/>
      <w:r>
        <w:rPr>
          <w:sz w:val="26"/>
          <w:szCs w:val="26"/>
        </w:rPr>
        <w:t xml:space="preserve"> 04729000, код 15811105012040000120. Вид платежа – аренда земли. </w:t>
      </w:r>
    </w:p>
    <w:p w:rsidR="004958DB" w:rsidRDefault="004958DB" w:rsidP="004958D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3.4. Исполнением обязательства по внесению арендной платы является дата поступления арендной платы на счет указанный в </w:t>
      </w:r>
      <w:hyperlink r:id="rId10" w:history="1">
        <w:r>
          <w:rPr>
            <w:rStyle w:val="a3"/>
            <w:sz w:val="26"/>
            <w:szCs w:val="26"/>
          </w:rPr>
          <w:t>п. 3.</w:t>
        </w:r>
      </w:hyperlink>
      <w:r>
        <w:rPr>
          <w:sz w:val="26"/>
          <w:szCs w:val="26"/>
        </w:rPr>
        <w:t>5 настоящего договора.</w:t>
      </w:r>
    </w:p>
    <w:p w:rsidR="004958DB" w:rsidRDefault="004958DB" w:rsidP="004958D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3.6. Не использование земельного участка Арендатором не может служить основанием не внесения арендной платы.</w:t>
      </w:r>
    </w:p>
    <w:p w:rsidR="004958DB" w:rsidRDefault="004958DB" w:rsidP="004958DB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3.7. Внесение арендной платы по настоящему договору осуществляется отдельным платежным документом за оплачиваемый период. В графе «назначение платежа» обязательно указывается: период, за который производится оплата, номер и дата договора аренды.</w:t>
      </w:r>
    </w:p>
    <w:p w:rsidR="004958DB" w:rsidRDefault="004958DB" w:rsidP="004958DB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</w:p>
    <w:p w:rsidR="000120F4" w:rsidRPr="00CA66E1" w:rsidRDefault="000120F4" w:rsidP="000120F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6"/>
          <w:szCs w:val="26"/>
        </w:rPr>
      </w:pPr>
      <w:r w:rsidRPr="00CA66E1">
        <w:rPr>
          <w:sz w:val="26"/>
          <w:szCs w:val="26"/>
        </w:rPr>
        <w:t xml:space="preserve"> </w:t>
      </w:r>
      <w:r w:rsidRPr="00CA66E1">
        <w:rPr>
          <w:b/>
          <w:bCs/>
          <w:sz w:val="26"/>
          <w:szCs w:val="26"/>
        </w:rPr>
        <w:t>Статья 4. Ответственность сторон, основания освобождения от ответственности</w:t>
      </w:r>
    </w:p>
    <w:p w:rsidR="000120F4" w:rsidRPr="00CA66E1" w:rsidRDefault="000120F4" w:rsidP="000120F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4.1.</w:t>
      </w:r>
      <w:r w:rsidRPr="00CA66E1">
        <w:rPr>
          <w:sz w:val="26"/>
          <w:szCs w:val="26"/>
        </w:rPr>
        <w:tab/>
        <w:t>В случае неисполнения или ненадлежащего исполнения условий настоящего договора, виновная сторона обязана возместить причиненные убытки.</w:t>
      </w:r>
    </w:p>
    <w:p w:rsidR="000120F4" w:rsidRPr="00CA66E1" w:rsidRDefault="00684FDC" w:rsidP="000120F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4.2.</w:t>
      </w:r>
      <w:r w:rsidRPr="00CA66E1">
        <w:rPr>
          <w:sz w:val="26"/>
          <w:szCs w:val="26"/>
        </w:rPr>
        <w:tab/>
        <w:t>При не</w:t>
      </w:r>
      <w:r w:rsidR="000120F4" w:rsidRPr="00CA66E1">
        <w:rPr>
          <w:sz w:val="26"/>
          <w:szCs w:val="26"/>
        </w:rPr>
        <w:t>оплате или несвоевременной оплате арендной платы за текущий квартал в срок, указанный в п. 3.2 настоящего договора, Арендатор обязуется оплатить по реквизитам, указанным в п. 3.5 настоящего договора, пени в размере одной трехсотой действующей на день уплаты пени ставки рефинансирования Центрального банка Российской Федерации от неоплаченной или несвоевременно оплаченной суммы за каждый день нарушения срока оплаты арендной платы.</w:t>
      </w:r>
    </w:p>
    <w:p w:rsidR="000120F4" w:rsidRPr="00CA66E1" w:rsidRDefault="000120F4" w:rsidP="000120F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4.3.</w:t>
      </w:r>
      <w:r w:rsidRPr="00CA66E1">
        <w:rPr>
          <w:sz w:val="26"/>
          <w:szCs w:val="26"/>
        </w:rPr>
        <w:tab/>
        <w:t>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684FDC" w:rsidRPr="00CA66E1" w:rsidRDefault="00684FDC" w:rsidP="000120F4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6"/>
          <w:szCs w:val="26"/>
        </w:rPr>
      </w:pPr>
    </w:p>
    <w:p w:rsidR="000120F4" w:rsidRPr="00CA66E1" w:rsidRDefault="000120F4" w:rsidP="000120F4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6"/>
          <w:szCs w:val="26"/>
        </w:rPr>
      </w:pPr>
      <w:r w:rsidRPr="00CA66E1">
        <w:rPr>
          <w:b/>
          <w:bCs/>
          <w:sz w:val="26"/>
          <w:szCs w:val="26"/>
        </w:rPr>
        <w:t>Статья 5. Изменение, расторжение, прекращение действия договора</w:t>
      </w:r>
    </w:p>
    <w:p w:rsidR="000120F4" w:rsidRPr="00CA66E1" w:rsidRDefault="000120F4" w:rsidP="000120F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5.1.</w:t>
      </w:r>
      <w:r w:rsidRPr="00CA66E1">
        <w:rPr>
          <w:sz w:val="26"/>
          <w:szCs w:val="26"/>
        </w:rPr>
        <w:tab/>
        <w:t>Настоящий договор прекращает свое действие:</w:t>
      </w:r>
    </w:p>
    <w:p w:rsidR="000120F4" w:rsidRPr="00CA66E1" w:rsidRDefault="000120F4" w:rsidP="000120F4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proofErr w:type="gramStart"/>
      <w:r w:rsidRPr="00CA66E1">
        <w:rPr>
          <w:sz w:val="26"/>
          <w:szCs w:val="26"/>
        </w:rPr>
        <w:t>а)</w:t>
      </w:r>
      <w:r w:rsidRPr="00CA66E1">
        <w:rPr>
          <w:sz w:val="26"/>
          <w:szCs w:val="26"/>
        </w:rPr>
        <w:tab/>
      </w:r>
      <w:proofErr w:type="gramEnd"/>
      <w:r w:rsidRPr="00CA66E1">
        <w:rPr>
          <w:sz w:val="26"/>
          <w:szCs w:val="26"/>
        </w:rPr>
        <w:t xml:space="preserve">по окончании срока, указанного в пункте 1.4 настоящего договора, в случае, если до окончания указанного срока Арендатор уведомил Арендодателя о </w:t>
      </w:r>
      <w:r w:rsidRPr="00CA66E1">
        <w:rPr>
          <w:sz w:val="26"/>
          <w:szCs w:val="26"/>
        </w:rPr>
        <w:lastRenderedPageBreak/>
        <w:t>предстоящем освобождении арендуемого земельного участка, либо Арендодатель возразил против использования Арендатором земельного участка после окончания вышеуказанного срока;</w:t>
      </w:r>
    </w:p>
    <w:p w:rsidR="000120F4" w:rsidRPr="00CA66E1" w:rsidRDefault="000120F4" w:rsidP="000120F4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proofErr w:type="gramStart"/>
      <w:r w:rsidRPr="00CA66E1">
        <w:rPr>
          <w:sz w:val="26"/>
          <w:szCs w:val="26"/>
        </w:rPr>
        <w:t>б)</w:t>
      </w:r>
      <w:r w:rsidRPr="00CA66E1">
        <w:rPr>
          <w:sz w:val="26"/>
          <w:szCs w:val="26"/>
        </w:rPr>
        <w:tab/>
      </w:r>
      <w:proofErr w:type="gramEnd"/>
      <w:r w:rsidRPr="00CA66E1">
        <w:rPr>
          <w:sz w:val="26"/>
          <w:szCs w:val="26"/>
        </w:rPr>
        <w:t>досрочно по соглашению Сторон,</w:t>
      </w:r>
    </w:p>
    <w:p w:rsidR="000120F4" w:rsidRPr="00CA66E1" w:rsidRDefault="000120F4" w:rsidP="000120F4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proofErr w:type="gramStart"/>
      <w:r w:rsidRPr="00CA66E1">
        <w:rPr>
          <w:sz w:val="26"/>
          <w:szCs w:val="26"/>
        </w:rPr>
        <w:t>в)</w:t>
      </w:r>
      <w:r w:rsidRPr="00CA66E1">
        <w:rPr>
          <w:sz w:val="26"/>
          <w:szCs w:val="26"/>
        </w:rPr>
        <w:tab/>
      </w:r>
      <w:proofErr w:type="gramEnd"/>
      <w:r w:rsidRPr="00CA66E1">
        <w:rPr>
          <w:sz w:val="26"/>
          <w:szCs w:val="26"/>
        </w:rPr>
        <w:t>при его расторжении в соответствии с пунктами 5.2, 5.3 и 5.4 настоящего договора;</w:t>
      </w:r>
    </w:p>
    <w:p w:rsidR="000120F4" w:rsidRPr="00CA66E1" w:rsidRDefault="000120F4" w:rsidP="000120F4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proofErr w:type="gramStart"/>
      <w:r w:rsidRPr="00CA66E1">
        <w:rPr>
          <w:sz w:val="26"/>
          <w:szCs w:val="26"/>
        </w:rPr>
        <w:t>г)</w:t>
      </w:r>
      <w:r w:rsidRPr="00CA66E1">
        <w:rPr>
          <w:sz w:val="26"/>
          <w:szCs w:val="26"/>
        </w:rPr>
        <w:tab/>
      </w:r>
      <w:proofErr w:type="gramEnd"/>
      <w:r w:rsidRPr="00CA66E1">
        <w:rPr>
          <w:sz w:val="26"/>
          <w:szCs w:val="26"/>
        </w:rPr>
        <w:t>по иным основаниям, установленным действующим законодательством.</w:t>
      </w:r>
    </w:p>
    <w:p w:rsidR="000120F4" w:rsidRPr="00CA66E1" w:rsidRDefault="000120F4" w:rsidP="000120F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5.2.</w:t>
      </w:r>
      <w:r w:rsidRPr="00CA66E1">
        <w:rPr>
          <w:sz w:val="26"/>
          <w:szCs w:val="26"/>
        </w:rPr>
        <w:tab/>
        <w:t>Настоящий договор может быть расторгнут Арендодателем посредством одностороннего отказа от исполнения настоящего договора во внесудебном порядке при следующих обстоятельствах:</w:t>
      </w:r>
    </w:p>
    <w:p w:rsidR="000120F4" w:rsidRPr="00CA66E1" w:rsidRDefault="000120F4" w:rsidP="000120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5.2.1.</w:t>
      </w:r>
      <w:r w:rsidRPr="00CA66E1">
        <w:rPr>
          <w:sz w:val="26"/>
          <w:szCs w:val="26"/>
        </w:rPr>
        <w:tab/>
        <w:t>Использование Арендатором временного строения в целях, не указанных в       п. 1.3 настоящего договора.</w:t>
      </w:r>
    </w:p>
    <w:p w:rsidR="000120F4" w:rsidRPr="00CA66E1" w:rsidRDefault="000120F4" w:rsidP="000120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5.2.2.</w:t>
      </w:r>
      <w:r w:rsidRPr="00CA66E1">
        <w:rPr>
          <w:sz w:val="26"/>
          <w:szCs w:val="26"/>
        </w:rPr>
        <w:tab/>
        <w:t>Несоответствие Сезонного объекта требованиям настоящего Договора по результатам оценки, проведенной в соответствии с п.2.2.4 настоящего Договора по истечении срока устранения выявленных несоответствий в соответствии с п.2.2.4 настоящего Договора.</w:t>
      </w:r>
    </w:p>
    <w:p w:rsidR="000120F4" w:rsidRPr="00CA66E1" w:rsidRDefault="000120F4" w:rsidP="000120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5.2.3.</w:t>
      </w:r>
      <w:r w:rsidRPr="00CA66E1">
        <w:rPr>
          <w:sz w:val="26"/>
          <w:szCs w:val="26"/>
        </w:rPr>
        <w:tab/>
        <w:t>Возникновение у Арендатора задолженности по арендной плате, предусмотренной настоящим Договором, с учетом подлежащих заключению соглашений об изменении арендной платы (п. 3.1 настоящего Договора), в размере равном двум месячным размерам арендной платы.</w:t>
      </w:r>
    </w:p>
    <w:p w:rsidR="000120F4" w:rsidRPr="00CA66E1" w:rsidRDefault="000120F4" w:rsidP="000120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5.2.4.</w:t>
      </w:r>
      <w:r w:rsidRPr="00CA66E1">
        <w:rPr>
          <w:sz w:val="26"/>
          <w:szCs w:val="26"/>
        </w:rPr>
        <w:tab/>
        <w:t>Несогласие Арендатора с изменением размера арендной платы, отказ либо просрочка в заключении соглашения об изменении размера арендной платы в соответствии с п. 3.7 настоящего договора.</w:t>
      </w:r>
    </w:p>
    <w:p w:rsidR="000120F4" w:rsidRPr="00CA66E1" w:rsidRDefault="000120F4" w:rsidP="000120F4">
      <w:pPr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5.2.5.</w:t>
      </w:r>
      <w:r w:rsidRPr="00CA66E1">
        <w:rPr>
          <w:sz w:val="26"/>
          <w:szCs w:val="26"/>
        </w:rPr>
        <w:tab/>
        <w:t>Нарушение Арендатором п. 2.3.4 - 2.3.6, п. 2.3.20, 2.5.1 настоящего Договора, действующего законодательства в сфере торговли, оказания услуг, общественного спокойствия и порядка, предусмотренного ч. 2 ст. 11 Закона Красноярского края от 02.10.2008 № 7-2161 «Об административных правонарушениях», а также нарушений, связанных с арендой земельного участка по настоящему Договору.</w:t>
      </w:r>
    </w:p>
    <w:p w:rsidR="000120F4" w:rsidRPr="00CA66E1" w:rsidRDefault="000120F4" w:rsidP="000120F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A66E1">
        <w:rPr>
          <w:sz w:val="26"/>
          <w:szCs w:val="26"/>
        </w:rPr>
        <w:t>5.3.</w:t>
      </w:r>
      <w:r w:rsidRPr="00CA66E1">
        <w:rPr>
          <w:sz w:val="26"/>
          <w:szCs w:val="26"/>
        </w:rPr>
        <w:tab/>
        <w:t>Договор прекращает свое действие в следующих случаях:</w:t>
      </w:r>
    </w:p>
    <w:p w:rsidR="000120F4" w:rsidRPr="00CA66E1" w:rsidRDefault="000120F4" w:rsidP="000120F4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CA66E1">
        <w:rPr>
          <w:sz w:val="26"/>
          <w:szCs w:val="26"/>
        </w:rPr>
        <w:t>- со дня смерти гражданина (индивидуального предпринимателя);</w:t>
      </w:r>
    </w:p>
    <w:p w:rsidR="000120F4" w:rsidRPr="00CA66E1" w:rsidRDefault="000120F4" w:rsidP="000120F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- со дня ликвидации юридического лица при отсутствии правопреемства данного юридического лица, кроме случаев, когда законом или иными правовыми актами исполнение обязательства ликвидированного юридического лица возлагается на другое лицо (по требованиям о возмещении вреда, причиненного жизни или здоровью, и др.).</w:t>
      </w:r>
    </w:p>
    <w:p w:rsidR="000120F4" w:rsidRPr="00CA66E1" w:rsidRDefault="000120F4" w:rsidP="000120F4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outlineLvl w:val="1"/>
        <w:rPr>
          <w:sz w:val="26"/>
          <w:szCs w:val="26"/>
        </w:rPr>
      </w:pPr>
      <w:r w:rsidRPr="00CA66E1">
        <w:rPr>
          <w:sz w:val="26"/>
          <w:szCs w:val="26"/>
        </w:rPr>
        <w:t>5.4.</w:t>
      </w:r>
      <w:r w:rsidRPr="00CA66E1">
        <w:rPr>
          <w:sz w:val="26"/>
          <w:szCs w:val="26"/>
        </w:rPr>
        <w:tab/>
        <w:t>Расторжение настоящего договора, окончание срока его действия не освобождает Арендатора от необходимости погашения задолженности по арендной плате, выплатах, предусмотренных настоящим договором пени.</w:t>
      </w:r>
    </w:p>
    <w:p w:rsidR="000120F4" w:rsidRDefault="000120F4" w:rsidP="000120F4">
      <w:pPr>
        <w:widowControl w:val="0"/>
        <w:tabs>
          <w:tab w:val="left" w:pos="567"/>
          <w:tab w:val="left" w:pos="1276"/>
        </w:tabs>
        <w:ind w:firstLine="709"/>
        <w:jc w:val="both"/>
        <w:rPr>
          <w:sz w:val="26"/>
          <w:szCs w:val="26"/>
        </w:rPr>
      </w:pPr>
      <w:r w:rsidRPr="00CA66E1">
        <w:rPr>
          <w:sz w:val="26"/>
          <w:szCs w:val="26"/>
        </w:rPr>
        <w:t>5.5.</w:t>
      </w:r>
      <w:r w:rsidRPr="00CA66E1">
        <w:rPr>
          <w:sz w:val="26"/>
          <w:szCs w:val="26"/>
        </w:rPr>
        <w:tab/>
        <w:t>Вносимые в настоящий договор дополнения и изменения подлежат рассмотрению Сторонами в двухнедельный срок с момента получения предложения о внесении в настоящий договор изменений, дополнений и оформляются дополнительными соглашениями, подписываемыми Сторонами, за исключением изменений, предусмотренных абзацем 2 п. 2.2.3 настоящего Договора.</w:t>
      </w:r>
    </w:p>
    <w:p w:rsidR="004958DB" w:rsidRPr="00CA66E1" w:rsidRDefault="004958DB" w:rsidP="000120F4">
      <w:pPr>
        <w:widowControl w:val="0"/>
        <w:tabs>
          <w:tab w:val="left" w:pos="567"/>
          <w:tab w:val="left" w:pos="1276"/>
        </w:tabs>
        <w:ind w:firstLine="709"/>
        <w:jc w:val="both"/>
        <w:rPr>
          <w:sz w:val="26"/>
          <w:szCs w:val="26"/>
        </w:rPr>
      </w:pPr>
    </w:p>
    <w:p w:rsidR="000120F4" w:rsidRPr="00CA66E1" w:rsidRDefault="000120F4" w:rsidP="000120F4">
      <w:pPr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6"/>
          <w:szCs w:val="26"/>
        </w:rPr>
      </w:pPr>
      <w:r w:rsidRPr="00CA66E1">
        <w:rPr>
          <w:b/>
          <w:bCs/>
          <w:sz w:val="26"/>
          <w:szCs w:val="26"/>
        </w:rPr>
        <w:t>Статья 6. Прочие условия</w:t>
      </w:r>
    </w:p>
    <w:p w:rsidR="000120F4" w:rsidRPr="00CA66E1" w:rsidRDefault="000120F4" w:rsidP="000120F4">
      <w:pPr>
        <w:tabs>
          <w:tab w:val="left" w:pos="567"/>
          <w:tab w:val="left" w:pos="993"/>
          <w:tab w:val="left" w:pos="1276"/>
        </w:tabs>
        <w:ind w:firstLine="709"/>
        <w:jc w:val="both"/>
        <w:rPr>
          <w:sz w:val="26"/>
          <w:szCs w:val="26"/>
        </w:rPr>
      </w:pPr>
      <w:r w:rsidRPr="00CA66E1">
        <w:rPr>
          <w:noProof/>
          <w:sz w:val="26"/>
          <w:szCs w:val="26"/>
        </w:rPr>
        <w:t>6.1.</w:t>
      </w:r>
      <w:r w:rsidRPr="00CA66E1">
        <w:rPr>
          <w:noProof/>
          <w:sz w:val="26"/>
          <w:szCs w:val="26"/>
        </w:rPr>
        <w:tab/>
      </w:r>
      <w:r w:rsidRPr="00CA66E1">
        <w:rPr>
          <w:sz w:val="26"/>
          <w:szCs w:val="26"/>
        </w:rPr>
        <w:t xml:space="preserve">Споры, возникающие при исполнении настоящего договора, разрешаются Сторонами путем переговоров. </w:t>
      </w:r>
    </w:p>
    <w:p w:rsidR="000120F4" w:rsidRPr="00CA66E1" w:rsidRDefault="000120F4" w:rsidP="000120F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CA66E1">
        <w:rPr>
          <w:sz w:val="26"/>
          <w:szCs w:val="26"/>
        </w:rPr>
        <w:lastRenderedPageBreak/>
        <w:t>При не достижении согласия</w:t>
      </w:r>
      <w:r w:rsidRPr="00CA66E1">
        <w:rPr>
          <w:noProof/>
          <w:sz w:val="26"/>
          <w:szCs w:val="26"/>
        </w:rPr>
        <w:t xml:space="preserve"> -</w:t>
      </w:r>
      <w:r w:rsidRPr="00CA66E1">
        <w:rPr>
          <w:sz w:val="26"/>
          <w:szCs w:val="26"/>
        </w:rPr>
        <w:t xml:space="preserve"> разрешаются в судебном порядке.</w:t>
      </w:r>
    </w:p>
    <w:p w:rsidR="000120F4" w:rsidRPr="00CA66E1" w:rsidRDefault="000120F4" w:rsidP="000120F4">
      <w:pPr>
        <w:widowControl w:val="0"/>
        <w:tabs>
          <w:tab w:val="left" w:pos="1276"/>
        </w:tabs>
        <w:ind w:firstLine="709"/>
        <w:jc w:val="both"/>
        <w:rPr>
          <w:sz w:val="26"/>
          <w:szCs w:val="26"/>
        </w:rPr>
      </w:pPr>
      <w:r w:rsidRPr="00CA66E1">
        <w:rPr>
          <w:noProof/>
          <w:sz w:val="26"/>
          <w:szCs w:val="26"/>
        </w:rPr>
        <w:t>6.2.</w:t>
      </w:r>
      <w:r w:rsidRPr="00CA66E1">
        <w:rPr>
          <w:noProof/>
          <w:sz w:val="26"/>
          <w:szCs w:val="26"/>
        </w:rPr>
        <w:tab/>
      </w:r>
      <w:r w:rsidRPr="00CA66E1">
        <w:rPr>
          <w:sz w:val="26"/>
          <w:szCs w:val="26"/>
        </w:rPr>
        <w:t>Настоящий договор составлен в двух экземплярах, имеющих одинаковую юридическую силу, по одному Арендодателю и Арендатору.</w:t>
      </w:r>
    </w:p>
    <w:p w:rsidR="000120F4" w:rsidRPr="00CA66E1" w:rsidRDefault="000120F4" w:rsidP="000120F4">
      <w:pPr>
        <w:pStyle w:val="1"/>
        <w:tabs>
          <w:tab w:val="left" w:pos="1276"/>
        </w:tabs>
        <w:ind w:firstLine="709"/>
        <w:jc w:val="center"/>
        <w:rPr>
          <w:rFonts w:ascii="Times New Roman" w:hAnsi="Times New Roman" w:cs="Times New Roman"/>
          <w:b/>
          <w:color w:val="auto"/>
          <w:sz w:val="26"/>
          <w:szCs w:val="26"/>
        </w:rPr>
      </w:pPr>
      <w:r w:rsidRPr="00CA66E1">
        <w:rPr>
          <w:rFonts w:ascii="Times New Roman" w:hAnsi="Times New Roman" w:cs="Times New Roman"/>
          <w:b/>
          <w:color w:val="auto"/>
          <w:sz w:val="26"/>
          <w:szCs w:val="26"/>
        </w:rPr>
        <w:t>Статья 7. Приложения к договору</w:t>
      </w:r>
    </w:p>
    <w:p w:rsidR="000120F4" w:rsidRPr="00CA66E1" w:rsidRDefault="000120F4" w:rsidP="000120F4">
      <w:pPr>
        <w:tabs>
          <w:tab w:val="left" w:pos="1276"/>
        </w:tabs>
        <w:ind w:firstLine="709"/>
        <w:jc w:val="both"/>
        <w:rPr>
          <w:sz w:val="26"/>
          <w:szCs w:val="26"/>
          <w:u w:val="single"/>
        </w:rPr>
      </w:pPr>
      <w:r w:rsidRPr="00CA66E1">
        <w:rPr>
          <w:noProof/>
          <w:sz w:val="26"/>
          <w:szCs w:val="26"/>
        </w:rPr>
        <w:t>7.1.</w:t>
      </w:r>
      <w:r w:rsidRPr="00CA66E1">
        <w:rPr>
          <w:sz w:val="26"/>
          <w:szCs w:val="26"/>
        </w:rPr>
        <w:tab/>
        <w:t>Копия кадастрового паспорта земельного участка.</w:t>
      </w:r>
    </w:p>
    <w:p w:rsidR="000120F4" w:rsidRPr="00CA66E1" w:rsidRDefault="000120F4" w:rsidP="000120F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CA66E1">
        <w:rPr>
          <w:sz w:val="26"/>
          <w:szCs w:val="26"/>
        </w:rPr>
        <w:t>7.2.</w:t>
      </w:r>
      <w:r w:rsidRPr="00CA66E1">
        <w:rPr>
          <w:sz w:val="26"/>
          <w:szCs w:val="26"/>
        </w:rPr>
        <w:tab/>
        <w:t>Акт приёма-передачи земельного участка.</w:t>
      </w:r>
    </w:p>
    <w:p w:rsidR="000120F4" w:rsidRPr="00CA66E1" w:rsidRDefault="000120F4" w:rsidP="000120F4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CA66E1">
        <w:rPr>
          <w:sz w:val="26"/>
          <w:szCs w:val="26"/>
        </w:rPr>
        <w:t xml:space="preserve"> </w:t>
      </w:r>
    </w:p>
    <w:p w:rsidR="000120F4" w:rsidRPr="00CA66E1" w:rsidRDefault="000120F4" w:rsidP="000120F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  <w:r w:rsidRPr="00CA66E1">
        <w:rPr>
          <w:b/>
          <w:sz w:val="26"/>
          <w:szCs w:val="26"/>
        </w:rPr>
        <w:t>Статья 8. Реквизиты Сторон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4522"/>
        <w:gridCol w:w="4522"/>
      </w:tblGrid>
      <w:tr w:rsidR="000120F4" w:rsidRPr="00CA66E1" w:rsidTr="00CC2597"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r w:rsidRPr="00CA66E1">
              <w:t xml:space="preserve">            АРЕНДОДАТЕЛЬ            </w:t>
            </w:r>
          </w:p>
        </w:tc>
        <w:tc>
          <w:tcPr>
            <w:tcW w:w="4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r w:rsidRPr="00CA66E1">
              <w:t xml:space="preserve">             АРЕНДАТОР              </w:t>
            </w:r>
          </w:p>
        </w:tc>
      </w:tr>
      <w:tr w:rsidR="000120F4" w:rsidRPr="00CA66E1" w:rsidTr="00CC2597">
        <w:trPr>
          <w:trHeight w:val="400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a6"/>
              <w:tabs>
                <w:tab w:val="left" w:pos="708"/>
              </w:tabs>
              <w:spacing w:line="260" w:lineRule="exact"/>
              <w:rPr>
                <w:sz w:val="26"/>
                <w:szCs w:val="26"/>
              </w:rPr>
            </w:pPr>
            <w:r w:rsidRPr="00CA66E1">
              <w:rPr>
                <w:sz w:val="26"/>
                <w:szCs w:val="26"/>
              </w:rPr>
              <w:t xml:space="preserve">Управление имущества </w:t>
            </w:r>
          </w:p>
          <w:p w:rsidR="000120F4" w:rsidRPr="00CA66E1" w:rsidRDefault="000120F4" w:rsidP="00CC2597">
            <w:pPr>
              <w:pStyle w:val="a6"/>
              <w:tabs>
                <w:tab w:val="left" w:pos="708"/>
              </w:tabs>
              <w:spacing w:line="260" w:lineRule="exact"/>
              <w:rPr>
                <w:sz w:val="26"/>
                <w:szCs w:val="26"/>
              </w:rPr>
            </w:pPr>
            <w:r w:rsidRPr="00CA66E1">
              <w:rPr>
                <w:sz w:val="26"/>
                <w:szCs w:val="26"/>
              </w:rPr>
              <w:t>Администрации города Норильска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r w:rsidRPr="00CA66E1">
              <w:t xml:space="preserve">Ф.И.О./Наименование ЮЛ                              </w:t>
            </w:r>
          </w:p>
        </w:tc>
      </w:tr>
      <w:tr w:rsidR="000120F4" w:rsidRPr="00CA66E1" w:rsidTr="00CC2597">
        <w:trPr>
          <w:trHeight w:val="591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spacing w:line="260" w:lineRule="exact"/>
              <w:rPr>
                <w:sz w:val="26"/>
                <w:szCs w:val="26"/>
              </w:rPr>
            </w:pPr>
            <w:r w:rsidRPr="00CA66E1">
              <w:rPr>
                <w:sz w:val="26"/>
                <w:szCs w:val="26"/>
              </w:rPr>
              <w:t>Регистрационное свидетельство юридического лица: 002407461 серия 24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20F4" w:rsidRPr="00CA66E1" w:rsidRDefault="000120F4" w:rsidP="00CC2597">
            <w:pPr>
              <w:pStyle w:val="ConsPlusCell"/>
            </w:pPr>
          </w:p>
        </w:tc>
      </w:tr>
      <w:tr w:rsidR="000120F4" w:rsidRPr="00CA66E1" w:rsidTr="00CC2597">
        <w:trPr>
          <w:trHeight w:val="400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spacing w:line="260" w:lineRule="exact"/>
              <w:rPr>
                <w:sz w:val="26"/>
                <w:szCs w:val="26"/>
              </w:rPr>
            </w:pPr>
            <w:r w:rsidRPr="00CA66E1">
              <w:rPr>
                <w:sz w:val="26"/>
                <w:szCs w:val="26"/>
              </w:rPr>
              <w:t>Место нахождения: г. Норильск, Ленинский пр., 23А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r w:rsidRPr="00CA66E1">
              <w:t xml:space="preserve">Почтовый </w:t>
            </w:r>
            <w:proofErr w:type="gramStart"/>
            <w:r w:rsidRPr="00CA66E1">
              <w:t xml:space="preserve">адрес:   </w:t>
            </w:r>
            <w:proofErr w:type="gramEnd"/>
            <w:r w:rsidRPr="00CA66E1">
              <w:t xml:space="preserve">                  </w:t>
            </w:r>
          </w:p>
        </w:tc>
      </w:tr>
      <w:tr w:rsidR="000120F4" w:rsidRPr="00CA66E1" w:rsidTr="00CC2597">
        <w:trPr>
          <w:trHeight w:val="600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spacing w:line="260" w:lineRule="exact"/>
              <w:rPr>
                <w:sz w:val="26"/>
                <w:szCs w:val="26"/>
              </w:rPr>
            </w:pPr>
            <w:r w:rsidRPr="00CA66E1">
              <w:rPr>
                <w:sz w:val="26"/>
                <w:szCs w:val="26"/>
              </w:rPr>
              <w:t>Почтовый адрес: 663302 г. Норильск, Ленинский пр. 23А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r w:rsidRPr="00CA66E1">
              <w:t>ИНН/</w:t>
            </w:r>
            <w:proofErr w:type="spellStart"/>
            <w:r w:rsidRPr="00CA66E1">
              <w:t>КПП</w:t>
            </w:r>
            <w:proofErr w:type="spellEnd"/>
            <w:r w:rsidRPr="00CA66E1">
              <w:t xml:space="preserve">                                 </w:t>
            </w:r>
            <w:r w:rsidRPr="00CA66E1">
              <w:br/>
            </w:r>
          </w:p>
        </w:tc>
      </w:tr>
      <w:tr w:rsidR="000120F4" w:rsidRPr="00CA66E1" w:rsidTr="00CC2597">
        <w:trPr>
          <w:trHeight w:val="523"/>
        </w:trPr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tabs>
                <w:tab w:val="left" w:pos="567"/>
                <w:tab w:val="left" w:pos="1134"/>
                <w:tab w:val="left" w:pos="1418"/>
              </w:tabs>
              <w:spacing w:line="260" w:lineRule="exact"/>
              <w:rPr>
                <w:sz w:val="26"/>
                <w:szCs w:val="26"/>
              </w:rPr>
            </w:pPr>
            <w:r w:rsidRPr="00CA66E1">
              <w:rPr>
                <w:sz w:val="26"/>
                <w:szCs w:val="26"/>
              </w:rPr>
              <w:t xml:space="preserve">ИНН </w:t>
            </w:r>
            <w:proofErr w:type="gramStart"/>
            <w:r w:rsidRPr="00CA66E1">
              <w:rPr>
                <w:sz w:val="26"/>
                <w:szCs w:val="26"/>
              </w:rPr>
              <w:t xml:space="preserve">2457058236  </w:t>
            </w:r>
            <w:proofErr w:type="spellStart"/>
            <w:r w:rsidRPr="00CA66E1">
              <w:rPr>
                <w:sz w:val="26"/>
                <w:szCs w:val="26"/>
              </w:rPr>
              <w:t>КПП</w:t>
            </w:r>
            <w:proofErr w:type="spellEnd"/>
            <w:proofErr w:type="gramEnd"/>
            <w:r w:rsidRPr="00CA66E1">
              <w:rPr>
                <w:sz w:val="26"/>
                <w:szCs w:val="26"/>
              </w:rPr>
              <w:t xml:space="preserve"> 245701001 ОКПО 75799883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r w:rsidRPr="00CA66E1">
              <w:t xml:space="preserve">Расчетный </w:t>
            </w:r>
            <w:proofErr w:type="gramStart"/>
            <w:r w:rsidRPr="00CA66E1">
              <w:t xml:space="preserve">счет:   </w:t>
            </w:r>
            <w:proofErr w:type="gramEnd"/>
            <w:r w:rsidRPr="00CA66E1">
              <w:t xml:space="preserve">                  </w:t>
            </w:r>
          </w:p>
        </w:tc>
      </w:tr>
      <w:tr w:rsidR="000120F4" w:rsidRPr="00CA66E1" w:rsidTr="00CC2597"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66E1">
              <w:rPr>
                <w:rFonts w:ascii="Times New Roman" w:hAnsi="Times New Roman" w:cs="Times New Roman"/>
                <w:sz w:val="26"/>
                <w:szCs w:val="26"/>
              </w:rPr>
              <w:t>Расчетный счет: 40101810600000010001 Отделение Красноярск г. Красноярск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r w:rsidRPr="00CA66E1">
              <w:t xml:space="preserve">Корреспондентский </w:t>
            </w:r>
            <w:proofErr w:type="gramStart"/>
            <w:r w:rsidRPr="00CA66E1">
              <w:t xml:space="preserve">счет:   </w:t>
            </w:r>
            <w:proofErr w:type="gramEnd"/>
            <w:r w:rsidRPr="00CA66E1">
              <w:t xml:space="preserve">          </w:t>
            </w:r>
          </w:p>
        </w:tc>
      </w:tr>
      <w:tr w:rsidR="000120F4" w:rsidRPr="00CA66E1" w:rsidTr="00CC2597"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66E1">
              <w:rPr>
                <w:rFonts w:ascii="Times New Roman" w:hAnsi="Times New Roman" w:cs="Times New Roman"/>
                <w:sz w:val="26"/>
                <w:szCs w:val="26"/>
              </w:rPr>
              <w:t>Корреспондентский счет: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proofErr w:type="spellStart"/>
            <w:r w:rsidRPr="00CA66E1">
              <w:t>БИК</w:t>
            </w:r>
            <w:proofErr w:type="spellEnd"/>
            <w:r w:rsidRPr="00CA66E1">
              <w:t xml:space="preserve">                                 </w:t>
            </w:r>
          </w:p>
        </w:tc>
      </w:tr>
      <w:tr w:rsidR="000120F4" w:rsidRPr="00CA66E1" w:rsidTr="00CC2597"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CA66E1">
              <w:rPr>
                <w:rFonts w:ascii="Times New Roman" w:hAnsi="Times New Roman" w:cs="Times New Roman"/>
                <w:sz w:val="26"/>
                <w:szCs w:val="26"/>
              </w:rPr>
              <w:t>БИК</w:t>
            </w:r>
            <w:proofErr w:type="spellEnd"/>
            <w:r w:rsidRPr="00CA66E1">
              <w:rPr>
                <w:rFonts w:ascii="Times New Roman" w:hAnsi="Times New Roman" w:cs="Times New Roman"/>
                <w:sz w:val="26"/>
                <w:szCs w:val="26"/>
              </w:rPr>
              <w:t xml:space="preserve"> 040407001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proofErr w:type="gramStart"/>
            <w:r w:rsidRPr="00CA66E1">
              <w:t xml:space="preserve">Телефон:   </w:t>
            </w:r>
            <w:proofErr w:type="gramEnd"/>
            <w:r w:rsidRPr="00CA66E1">
              <w:t xml:space="preserve">                         </w:t>
            </w:r>
          </w:p>
        </w:tc>
      </w:tr>
      <w:tr w:rsidR="000120F4" w:rsidRPr="00CA66E1" w:rsidTr="00CC2597"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66E1">
              <w:rPr>
                <w:rFonts w:ascii="Times New Roman" w:hAnsi="Times New Roman" w:cs="Times New Roman"/>
                <w:sz w:val="26"/>
                <w:szCs w:val="26"/>
              </w:rPr>
              <w:t>Телефон: 437180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proofErr w:type="gramStart"/>
            <w:r w:rsidRPr="00CA66E1">
              <w:t xml:space="preserve">Факс:   </w:t>
            </w:r>
            <w:proofErr w:type="gramEnd"/>
            <w:r w:rsidRPr="00CA66E1">
              <w:t xml:space="preserve">                            </w:t>
            </w:r>
          </w:p>
        </w:tc>
      </w:tr>
      <w:tr w:rsidR="000120F4" w:rsidRPr="00CA66E1" w:rsidTr="00CC2597"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Normal"/>
              <w:spacing w:line="260" w:lineRule="exac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A66E1">
              <w:rPr>
                <w:rFonts w:ascii="Times New Roman" w:hAnsi="Times New Roman" w:cs="Times New Roman"/>
                <w:sz w:val="26"/>
                <w:szCs w:val="26"/>
              </w:rPr>
              <w:t>Факс: (3919) 437181</w:t>
            </w:r>
          </w:p>
        </w:tc>
        <w:tc>
          <w:tcPr>
            <w:tcW w:w="4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20F4" w:rsidRPr="00CA66E1" w:rsidRDefault="000120F4" w:rsidP="00CC2597">
            <w:pPr>
              <w:pStyle w:val="ConsPlusCell"/>
            </w:pPr>
            <w:r w:rsidRPr="00CA66E1">
              <w:t xml:space="preserve">Электронная </w:t>
            </w:r>
            <w:proofErr w:type="gramStart"/>
            <w:r w:rsidRPr="00CA66E1">
              <w:t xml:space="preserve">почта:   </w:t>
            </w:r>
            <w:proofErr w:type="gramEnd"/>
            <w:r w:rsidRPr="00CA66E1">
              <w:t xml:space="preserve">               </w:t>
            </w:r>
          </w:p>
        </w:tc>
      </w:tr>
    </w:tbl>
    <w:p w:rsidR="000120F4" w:rsidRPr="00CA66E1" w:rsidRDefault="000120F4" w:rsidP="000120F4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6"/>
          <w:szCs w:val="26"/>
        </w:rPr>
      </w:pPr>
    </w:p>
    <w:p w:rsidR="000120F4" w:rsidRPr="00CA66E1" w:rsidRDefault="000120F4" w:rsidP="000120F4">
      <w:pPr>
        <w:pStyle w:val="4"/>
        <w:ind w:firstLine="709"/>
        <w:jc w:val="center"/>
        <w:rPr>
          <w:rFonts w:ascii="Times New Roman" w:hAnsi="Times New Roman" w:cs="Times New Roman"/>
          <w:i w:val="0"/>
          <w:color w:val="auto"/>
          <w:sz w:val="26"/>
          <w:szCs w:val="26"/>
        </w:rPr>
      </w:pPr>
      <w:r w:rsidRPr="00CA66E1">
        <w:rPr>
          <w:rFonts w:ascii="Times New Roman" w:hAnsi="Times New Roman" w:cs="Times New Roman"/>
          <w:i w:val="0"/>
          <w:color w:val="auto"/>
          <w:sz w:val="26"/>
          <w:szCs w:val="26"/>
        </w:rPr>
        <w:t>Статья 9. Подписи Сторон</w:t>
      </w:r>
    </w:p>
    <w:p w:rsidR="000120F4" w:rsidRPr="00CA66E1" w:rsidRDefault="000120F4" w:rsidP="000120F4">
      <w:pPr>
        <w:ind w:firstLine="709"/>
        <w:rPr>
          <w:sz w:val="26"/>
          <w:szCs w:val="26"/>
        </w:rPr>
      </w:pPr>
    </w:p>
    <w:p w:rsidR="000120F4" w:rsidRDefault="000120F4" w:rsidP="000120F4">
      <w:pPr>
        <w:ind w:firstLine="709"/>
      </w:pPr>
    </w:p>
    <w:p w:rsidR="000120F4" w:rsidRPr="00CA66E1" w:rsidRDefault="000120F4" w:rsidP="000120F4">
      <w:pPr>
        <w:rPr>
          <w:sz w:val="26"/>
          <w:szCs w:val="26"/>
        </w:rPr>
      </w:pPr>
      <w:proofErr w:type="gramStart"/>
      <w:r w:rsidRPr="00CA66E1">
        <w:rPr>
          <w:sz w:val="26"/>
          <w:szCs w:val="26"/>
        </w:rPr>
        <w:t xml:space="preserve">Арендодатель:   </w:t>
      </w:r>
      <w:proofErr w:type="gramEnd"/>
      <w:r w:rsidRPr="00CA66E1">
        <w:rPr>
          <w:sz w:val="26"/>
          <w:szCs w:val="26"/>
        </w:rPr>
        <w:t xml:space="preserve">    </w:t>
      </w:r>
      <w:r w:rsidRPr="00CA66E1">
        <w:rPr>
          <w:b/>
          <w:sz w:val="26"/>
          <w:szCs w:val="26"/>
        </w:rPr>
        <w:t>______________________</w:t>
      </w:r>
      <w:r w:rsidRPr="00CA66E1">
        <w:rPr>
          <w:sz w:val="26"/>
          <w:szCs w:val="26"/>
        </w:rPr>
        <w:t xml:space="preserve">                    _______________________</w:t>
      </w:r>
    </w:p>
    <w:p w:rsidR="000120F4" w:rsidRPr="009E5C8D" w:rsidRDefault="000120F4" w:rsidP="000120F4">
      <w:pPr>
        <w:pStyle w:val="ae"/>
        <w:rPr>
          <w:sz w:val="18"/>
          <w:szCs w:val="18"/>
        </w:rPr>
      </w:pPr>
      <w:r w:rsidRPr="009E5C8D">
        <w:t xml:space="preserve">                                           (</w:t>
      </w:r>
      <w:r w:rsidRPr="009E5C8D">
        <w:rPr>
          <w:sz w:val="18"/>
          <w:szCs w:val="18"/>
        </w:rPr>
        <w:t xml:space="preserve">Ф.И.О.)                     </w:t>
      </w:r>
      <w:r w:rsidRPr="009E5C8D">
        <w:rPr>
          <w:sz w:val="18"/>
          <w:szCs w:val="18"/>
        </w:rPr>
        <w:tab/>
      </w:r>
      <w:r w:rsidRPr="009E5C8D">
        <w:rPr>
          <w:sz w:val="18"/>
          <w:szCs w:val="18"/>
        </w:rPr>
        <w:tab/>
      </w:r>
      <w:proofErr w:type="spellStart"/>
      <w:r>
        <w:rPr>
          <w:sz w:val="18"/>
          <w:szCs w:val="18"/>
        </w:rPr>
        <w:t>м.п</w:t>
      </w:r>
      <w:proofErr w:type="spellEnd"/>
      <w:r>
        <w:rPr>
          <w:sz w:val="18"/>
          <w:szCs w:val="18"/>
        </w:rPr>
        <w:t>.</w:t>
      </w:r>
      <w:r w:rsidRPr="009E5C8D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             </w:t>
      </w:r>
      <w:r w:rsidRPr="009E5C8D">
        <w:rPr>
          <w:sz w:val="18"/>
          <w:szCs w:val="18"/>
        </w:rPr>
        <w:t xml:space="preserve">         (подпись)</w:t>
      </w:r>
    </w:p>
    <w:p w:rsidR="000120F4" w:rsidRDefault="000120F4" w:rsidP="000120F4"/>
    <w:p w:rsidR="000120F4" w:rsidRDefault="000120F4" w:rsidP="000120F4"/>
    <w:p w:rsidR="000120F4" w:rsidRPr="00CA66E1" w:rsidRDefault="000120F4" w:rsidP="000120F4">
      <w:pPr>
        <w:rPr>
          <w:sz w:val="26"/>
          <w:szCs w:val="26"/>
        </w:rPr>
      </w:pPr>
      <w:proofErr w:type="gramStart"/>
      <w:r w:rsidRPr="00CA66E1">
        <w:rPr>
          <w:sz w:val="26"/>
          <w:szCs w:val="26"/>
        </w:rPr>
        <w:t>Арендатор</w:t>
      </w:r>
      <w:r w:rsidRPr="00CA66E1">
        <w:rPr>
          <w:b/>
          <w:sz w:val="26"/>
          <w:szCs w:val="26"/>
        </w:rPr>
        <w:t xml:space="preserve">:   </w:t>
      </w:r>
      <w:proofErr w:type="gramEnd"/>
      <w:r w:rsidRPr="00CA66E1">
        <w:rPr>
          <w:b/>
          <w:sz w:val="26"/>
          <w:szCs w:val="26"/>
        </w:rPr>
        <w:t xml:space="preserve">         ______________________</w:t>
      </w:r>
      <w:r w:rsidRPr="00CA66E1">
        <w:rPr>
          <w:sz w:val="26"/>
          <w:szCs w:val="26"/>
        </w:rPr>
        <w:t xml:space="preserve">                     _______________________</w:t>
      </w:r>
    </w:p>
    <w:p w:rsidR="000120F4" w:rsidRPr="00CE4468" w:rsidRDefault="000120F4" w:rsidP="000120F4">
      <w:pPr>
        <w:rPr>
          <w:sz w:val="18"/>
          <w:szCs w:val="18"/>
        </w:rPr>
      </w:pPr>
      <w:r w:rsidRPr="00CE4468">
        <w:rPr>
          <w:sz w:val="18"/>
          <w:szCs w:val="18"/>
        </w:rPr>
        <w:t xml:space="preserve">                                                         </w:t>
      </w:r>
      <w:r>
        <w:rPr>
          <w:sz w:val="18"/>
          <w:szCs w:val="18"/>
        </w:rPr>
        <w:t xml:space="preserve"> </w:t>
      </w:r>
      <w:r w:rsidRPr="00CE4468">
        <w:rPr>
          <w:sz w:val="18"/>
          <w:szCs w:val="18"/>
        </w:rPr>
        <w:t xml:space="preserve">(Ф.И.О.)                                     </w:t>
      </w:r>
      <w:proofErr w:type="spellStart"/>
      <w:r>
        <w:rPr>
          <w:sz w:val="18"/>
          <w:szCs w:val="18"/>
        </w:rPr>
        <w:t>м.п</w:t>
      </w:r>
      <w:proofErr w:type="spellEnd"/>
      <w:r>
        <w:rPr>
          <w:sz w:val="18"/>
          <w:szCs w:val="18"/>
        </w:rPr>
        <w:t>.</w:t>
      </w:r>
      <w:r w:rsidRPr="00CE4468">
        <w:rPr>
          <w:sz w:val="18"/>
          <w:szCs w:val="18"/>
        </w:rPr>
        <w:t xml:space="preserve">          </w:t>
      </w:r>
      <w:r>
        <w:rPr>
          <w:sz w:val="18"/>
          <w:szCs w:val="18"/>
        </w:rPr>
        <w:t xml:space="preserve">                     </w:t>
      </w:r>
      <w:r w:rsidRPr="00CE4468">
        <w:rPr>
          <w:sz w:val="18"/>
          <w:szCs w:val="18"/>
        </w:rPr>
        <w:t xml:space="preserve">  (подпись)</w:t>
      </w:r>
    </w:p>
    <w:p w:rsidR="000120F4" w:rsidRDefault="000120F4" w:rsidP="007C0557">
      <w:pPr>
        <w:jc w:val="right"/>
        <w:rPr>
          <w:sz w:val="20"/>
          <w:szCs w:val="20"/>
        </w:rPr>
      </w:pPr>
    </w:p>
    <w:p w:rsidR="000120F4" w:rsidRDefault="000120F4" w:rsidP="007C0557">
      <w:pPr>
        <w:jc w:val="right"/>
        <w:rPr>
          <w:sz w:val="20"/>
          <w:szCs w:val="20"/>
        </w:rPr>
      </w:pPr>
    </w:p>
    <w:p w:rsidR="000120F4" w:rsidRDefault="000120F4" w:rsidP="007C0557">
      <w:pPr>
        <w:jc w:val="right"/>
        <w:rPr>
          <w:sz w:val="20"/>
          <w:szCs w:val="20"/>
        </w:rPr>
      </w:pPr>
    </w:p>
    <w:p w:rsidR="00CA66E1" w:rsidRDefault="00CA66E1" w:rsidP="007C0557">
      <w:pPr>
        <w:jc w:val="right"/>
        <w:rPr>
          <w:sz w:val="20"/>
          <w:szCs w:val="20"/>
        </w:rPr>
      </w:pPr>
    </w:p>
    <w:p w:rsidR="00CA66E1" w:rsidRDefault="00CA66E1" w:rsidP="007C0557">
      <w:pPr>
        <w:jc w:val="right"/>
        <w:rPr>
          <w:sz w:val="20"/>
          <w:szCs w:val="20"/>
        </w:rPr>
      </w:pPr>
    </w:p>
    <w:p w:rsidR="00CA66E1" w:rsidRDefault="00CA66E1" w:rsidP="007C0557">
      <w:pPr>
        <w:jc w:val="right"/>
        <w:rPr>
          <w:sz w:val="20"/>
          <w:szCs w:val="20"/>
        </w:rPr>
      </w:pPr>
    </w:p>
    <w:p w:rsidR="00CA66E1" w:rsidRDefault="00CA66E1" w:rsidP="007C0557">
      <w:pPr>
        <w:jc w:val="right"/>
        <w:rPr>
          <w:sz w:val="20"/>
          <w:szCs w:val="20"/>
        </w:rPr>
      </w:pPr>
    </w:p>
    <w:p w:rsidR="00CA66E1" w:rsidRDefault="00CA66E1" w:rsidP="007C0557">
      <w:pPr>
        <w:jc w:val="right"/>
        <w:rPr>
          <w:sz w:val="20"/>
          <w:szCs w:val="20"/>
        </w:rPr>
      </w:pPr>
    </w:p>
    <w:p w:rsidR="00CA66E1" w:rsidRDefault="00CA66E1" w:rsidP="007C0557">
      <w:pPr>
        <w:jc w:val="right"/>
        <w:rPr>
          <w:sz w:val="20"/>
          <w:szCs w:val="20"/>
        </w:rPr>
      </w:pPr>
    </w:p>
    <w:p w:rsidR="00C40DAC" w:rsidRDefault="00C40DAC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7C0557" w:rsidRPr="0069426A" w:rsidRDefault="007C0557" w:rsidP="007C0557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lastRenderedPageBreak/>
        <w:t>Приложение к проекту договора</w:t>
      </w:r>
    </w:p>
    <w:p w:rsidR="007C0557" w:rsidRPr="0069426A" w:rsidRDefault="007C0557" w:rsidP="007C0557">
      <w:pPr>
        <w:jc w:val="right"/>
        <w:rPr>
          <w:sz w:val="20"/>
          <w:szCs w:val="20"/>
        </w:rPr>
      </w:pPr>
      <w:r w:rsidRPr="0069426A">
        <w:rPr>
          <w:sz w:val="20"/>
          <w:szCs w:val="20"/>
        </w:rPr>
        <w:t>аренды земельного участка</w:t>
      </w:r>
    </w:p>
    <w:p w:rsidR="007C0557" w:rsidRDefault="007C0557" w:rsidP="007C0557">
      <w:pPr>
        <w:jc w:val="right"/>
        <w:rPr>
          <w:sz w:val="26"/>
          <w:szCs w:val="26"/>
        </w:rPr>
      </w:pPr>
    </w:p>
    <w:p w:rsidR="004958DB" w:rsidRPr="0069426A" w:rsidRDefault="004958DB" w:rsidP="007C0557">
      <w:pPr>
        <w:jc w:val="right"/>
        <w:rPr>
          <w:sz w:val="26"/>
          <w:szCs w:val="26"/>
        </w:rPr>
      </w:pPr>
    </w:p>
    <w:p w:rsidR="007C0557" w:rsidRPr="0069426A" w:rsidRDefault="007C0557" w:rsidP="007C0557">
      <w:pPr>
        <w:pStyle w:val="ad"/>
        <w:rPr>
          <w:rFonts w:ascii="Times New Roman" w:hAnsi="Times New Roman"/>
          <w:sz w:val="26"/>
          <w:szCs w:val="26"/>
        </w:rPr>
      </w:pPr>
      <w:r w:rsidRPr="0069426A">
        <w:rPr>
          <w:rFonts w:ascii="Times New Roman" w:hAnsi="Times New Roman"/>
          <w:sz w:val="26"/>
          <w:szCs w:val="26"/>
        </w:rPr>
        <w:t>АКТ</w:t>
      </w:r>
    </w:p>
    <w:p w:rsidR="007C0557" w:rsidRPr="0069426A" w:rsidRDefault="007C0557" w:rsidP="007C0557">
      <w:pPr>
        <w:tabs>
          <w:tab w:val="left" w:pos="4440"/>
        </w:tabs>
        <w:ind w:right="-1"/>
        <w:jc w:val="center"/>
        <w:rPr>
          <w:b/>
          <w:bCs/>
          <w:sz w:val="26"/>
          <w:szCs w:val="26"/>
        </w:rPr>
      </w:pPr>
      <w:r w:rsidRPr="0069426A">
        <w:rPr>
          <w:b/>
          <w:bCs/>
          <w:sz w:val="26"/>
          <w:szCs w:val="26"/>
        </w:rPr>
        <w:t>приема-передачи земельного участка, предоставленного на праве аренды</w:t>
      </w:r>
    </w:p>
    <w:p w:rsidR="007C0557" w:rsidRPr="0069426A" w:rsidRDefault="007C0557" w:rsidP="007C0557">
      <w:pPr>
        <w:tabs>
          <w:tab w:val="left" w:pos="4440"/>
        </w:tabs>
        <w:ind w:right="5318"/>
        <w:rPr>
          <w:sz w:val="26"/>
          <w:szCs w:val="26"/>
        </w:rPr>
      </w:pPr>
    </w:p>
    <w:p w:rsidR="007C0557" w:rsidRPr="0069426A" w:rsidRDefault="007C0557" w:rsidP="007C0557">
      <w:pPr>
        <w:jc w:val="center"/>
        <w:rPr>
          <w:sz w:val="26"/>
          <w:szCs w:val="26"/>
        </w:rPr>
      </w:pPr>
      <w:r w:rsidRPr="0069426A">
        <w:rPr>
          <w:sz w:val="26"/>
          <w:szCs w:val="26"/>
        </w:rPr>
        <w:t>г. Норильск</w:t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</w:r>
      <w:r w:rsidRPr="0069426A">
        <w:rPr>
          <w:sz w:val="26"/>
          <w:szCs w:val="26"/>
        </w:rPr>
        <w:tab/>
        <w:t xml:space="preserve">           ________201</w:t>
      </w:r>
      <w:r w:rsidR="00C40DAC">
        <w:rPr>
          <w:sz w:val="26"/>
          <w:szCs w:val="26"/>
        </w:rPr>
        <w:t>7</w:t>
      </w:r>
    </w:p>
    <w:p w:rsidR="007C0557" w:rsidRPr="0069426A" w:rsidRDefault="007C0557" w:rsidP="007C0557">
      <w:pPr>
        <w:ind w:firstLine="709"/>
        <w:jc w:val="both"/>
        <w:rPr>
          <w:sz w:val="26"/>
          <w:szCs w:val="26"/>
        </w:rPr>
      </w:pPr>
    </w:p>
    <w:p w:rsidR="001B01C9" w:rsidRPr="0069426A" w:rsidRDefault="001B01C9" w:rsidP="001B01C9">
      <w:pPr>
        <w:ind w:right="-1" w:firstLine="709"/>
        <w:jc w:val="both"/>
        <w:rPr>
          <w:bCs/>
          <w:iCs/>
          <w:sz w:val="26"/>
          <w:szCs w:val="26"/>
        </w:rPr>
      </w:pPr>
      <w:r w:rsidRPr="0069426A">
        <w:rPr>
          <w:sz w:val="26"/>
          <w:szCs w:val="26"/>
        </w:rPr>
        <w:t xml:space="preserve">Управление имущества Администрации города Норильска, именуемое в дальнейшем «Передающая сторона», в лице ________________________, действующего на основании ____________________, передало, а </w:t>
      </w:r>
      <w:r w:rsidRPr="0069426A">
        <w:rPr>
          <w:b/>
          <w:i/>
          <w:sz w:val="26"/>
          <w:szCs w:val="26"/>
        </w:rPr>
        <w:t>________________</w:t>
      </w:r>
      <w:r w:rsidRPr="0069426A">
        <w:rPr>
          <w:sz w:val="26"/>
          <w:szCs w:val="26"/>
        </w:rPr>
        <w:t xml:space="preserve">, именуемый в дальнейшем «Принимающая сторона», действующий на основании ______________, принял земельный участок с кадастровым номером </w:t>
      </w:r>
      <w:r w:rsidRPr="0069426A">
        <w:rPr>
          <w:bCs/>
          <w:sz w:val="26"/>
          <w:szCs w:val="26"/>
        </w:rPr>
        <w:t>24:55:_______________,</w:t>
      </w:r>
      <w:r w:rsidRPr="0069426A">
        <w:rPr>
          <w:sz w:val="26"/>
          <w:szCs w:val="26"/>
        </w:rPr>
        <w:t xml:space="preserve"> площадью ______ </w:t>
      </w:r>
      <w:proofErr w:type="spellStart"/>
      <w:r w:rsidRPr="0069426A">
        <w:rPr>
          <w:bCs/>
          <w:iCs/>
          <w:sz w:val="26"/>
          <w:szCs w:val="26"/>
        </w:rPr>
        <w:t>кв.м</w:t>
      </w:r>
      <w:proofErr w:type="spellEnd"/>
      <w:r w:rsidRPr="0069426A">
        <w:rPr>
          <w:bCs/>
          <w:iCs/>
          <w:sz w:val="26"/>
          <w:szCs w:val="26"/>
        </w:rPr>
        <w:t>,</w:t>
      </w:r>
      <w:r w:rsidRPr="0069426A">
        <w:rPr>
          <w:sz w:val="26"/>
          <w:szCs w:val="26"/>
        </w:rPr>
        <w:t xml:space="preserve"> сформированный из земель _______________________, расположенный по адресу: _______________________, для ________________________________</w:t>
      </w:r>
      <w:r w:rsidRPr="0069426A">
        <w:rPr>
          <w:bCs/>
          <w:iCs/>
          <w:sz w:val="26"/>
          <w:szCs w:val="26"/>
        </w:rPr>
        <w:t>.</w:t>
      </w:r>
    </w:p>
    <w:tbl>
      <w:tblPr>
        <w:tblpPr w:leftFromText="180" w:rightFromText="180" w:vertAnchor="page" w:horzAnchor="margin" w:tblpY="10934"/>
        <w:tblW w:w="98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85"/>
        <w:gridCol w:w="237"/>
        <w:gridCol w:w="4915"/>
      </w:tblGrid>
      <w:tr w:rsidR="00C379AF" w:rsidRPr="000120F4" w:rsidTr="001A5FAC">
        <w:trPr>
          <w:trHeight w:val="2913"/>
        </w:trPr>
        <w:tc>
          <w:tcPr>
            <w:tcW w:w="4685" w:type="dxa"/>
            <w:tcBorders>
              <w:top w:val="nil"/>
              <w:left w:val="nil"/>
              <w:bottom w:val="nil"/>
              <w:right w:val="nil"/>
            </w:tcBorders>
          </w:tcPr>
          <w:p w:rsidR="001B01C9" w:rsidRPr="000120F4" w:rsidRDefault="00C40DAC" w:rsidP="001B01C9">
            <w:pPr>
              <w:pStyle w:val="2"/>
              <w:spacing w:before="0"/>
              <w:jc w:val="center"/>
              <w:rPr>
                <w:rFonts w:ascii="Times New Roman" w:hAnsi="Times New Roman"/>
                <w:b w:val="0"/>
                <w:i w:val="0"/>
                <w:sz w:val="26"/>
                <w:szCs w:val="26"/>
              </w:rPr>
            </w:pPr>
            <w:r>
              <w:rPr>
                <w:rFonts w:ascii="Times New Roman" w:hAnsi="Times New Roman"/>
                <w:b w:val="0"/>
                <w:i w:val="0"/>
                <w:sz w:val="26"/>
                <w:szCs w:val="26"/>
              </w:rPr>
              <w:t>Передающая сторона</w:t>
            </w:r>
          </w:p>
          <w:p w:rsidR="001B01C9" w:rsidRPr="000120F4" w:rsidRDefault="001B01C9" w:rsidP="001A5FAC">
            <w:pPr>
              <w:jc w:val="center"/>
              <w:rPr>
                <w:sz w:val="26"/>
                <w:szCs w:val="26"/>
              </w:rPr>
            </w:pPr>
          </w:p>
          <w:p w:rsidR="001B01C9" w:rsidRPr="000120F4" w:rsidRDefault="001B01C9" w:rsidP="001A5FAC">
            <w:pPr>
              <w:jc w:val="center"/>
              <w:rPr>
                <w:sz w:val="26"/>
                <w:szCs w:val="26"/>
              </w:rPr>
            </w:pPr>
          </w:p>
          <w:p w:rsidR="001B01C9" w:rsidRPr="000120F4" w:rsidRDefault="001B01C9" w:rsidP="001A5FAC">
            <w:pPr>
              <w:jc w:val="center"/>
              <w:rPr>
                <w:sz w:val="26"/>
                <w:szCs w:val="26"/>
              </w:rPr>
            </w:pPr>
          </w:p>
          <w:p w:rsidR="001B01C9" w:rsidRPr="000120F4" w:rsidRDefault="001B01C9" w:rsidP="001A5FAC">
            <w:pPr>
              <w:jc w:val="center"/>
              <w:rPr>
                <w:sz w:val="26"/>
                <w:szCs w:val="26"/>
              </w:rPr>
            </w:pPr>
          </w:p>
          <w:p w:rsidR="001B01C9" w:rsidRPr="000120F4" w:rsidRDefault="001B01C9" w:rsidP="001A5FAC">
            <w:pPr>
              <w:jc w:val="center"/>
              <w:rPr>
                <w:bCs/>
                <w:sz w:val="26"/>
                <w:szCs w:val="26"/>
              </w:rPr>
            </w:pPr>
            <w:r w:rsidRPr="000120F4">
              <w:rPr>
                <w:sz w:val="26"/>
                <w:szCs w:val="26"/>
              </w:rPr>
              <w:t>__________________</w:t>
            </w:r>
            <w:r w:rsidRPr="000120F4">
              <w:rPr>
                <w:bCs/>
                <w:sz w:val="26"/>
                <w:szCs w:val="26"/>
              </w:rPr>
              <w:t xml:space="preserve"> ____________</w:t>
            </w:r>
          </w:p>
          <w:p w:rsidR="001B01C9" w:rsidRPr="000120F4" w:rsidRDefault="001B01C9" w:rsidP="001A5FAC">
            <w:pPr>
              <w:jc w:val="both"/>
              <w:rPr>
                <w:sz w:val="26"/>
                <w:szCs w:val="26"/>
              </w:rPr>
            </w:pPr>
            <w:r w:rsidRPr="000120F4">
              <w:rPr>
                <w:sz w:val="26"/>
                <w:szCs w:val="26"/>
              </w:rPr>
              <w:t xml:space="preserve">                                  </w:t>
            </w:r>
            <w:proofErr w:type="spellStart"/>
            <w:r w:rsidRPr="000120F4">
              <w:rPr>
                <w:sz w:val="26"/>
                <w:szCs w:val="26"/>
              </w:rPr>
              <w:t>м.п</w:t>
            </w:r>
            <w:proofErr w:type="spellEnd"/>
            <w:r w:rsidRPr="000120F4">
              <w:rPr>
                <w:sz w:val="26"/>
                <w:szCs w:val="26"/>
              </w:rPr>
              <w:t>.</w:t>
            </w: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</w:tcPr>
          <w:p w:rsidR="001B01C9" w:rsidRPr="000120F4" w:rsidRDefault="001B01C9" w:rsidP="001A5FAC">
            <w:pPr>
              <w:jc w:val="both"/>
              <w:rPr>
                <w:bCs/>
                <w:sz w:val="26"/>
                <w:szCs w:val="26"/>
              </w:rPr>
            </w:pPr>
          </w:p>
        </w:tc>
        <w:tc>
          <w:tcPr>
            <w:tcW w:w="4915" w:type="dxa"/>
            <w:tcBorders>
              <w:top w:val="nil"/>
              <w:left w:val="nil"/>
              <w:bottom w:val="nil"/>
              <w:right w:val="nil"/>
            </w:tcBorders>
          </w:tcPr>
          <w:p w:rsidR="001B01C9" w:rsidRPr="000120F4" w:rsidRDefault="00C40DAC" w:rsidP="00C40DAC">
            <w:pPr>
              <w:pStyle w:val="24"/>
              <w:spacing w:after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Принимающая сторона</w:t>
            </w:r>
          </w:p>
          <w:p w:rsidR="001B01C9" w:rsidRPr="000120F4" w:rsidRDefault="001B01C9" w:rsidP="001A5FAC">
            <w:pPr>
              <w:jc w:val="center"/>
              <w:rPr>
                <w:sz w:val="26"/>
                <w:szCs w:val="26"/>
              </w:rPr>
            </w:pPr>
          </w:p>
          <w:p w:rsidR="001B01C9" w:rsidRPr="000120F4" w:rsidRDefault="001B01C9" w:rsidP="001A5FAC">
            <w:pPr>
              <w:jc w:val="center"/>
              <w:rPr>
                <w:sz w:val="26"/>
                <w:szCs w:val="26"/>
              </w:rPr>
            </w:pPr>
          </w:p>
          <w:p w:rsidR="001B01C9" w:rsidRPr="000120F4" w:rsidRDefault="001B01C9" w:rsidP="001A5FAC">
            <w:pPr>
              <w:jc w:val="center"/>
              <w:rPr>
                <w:bCs/>
                <w:sz w:val="26"/>
                <w:szCs w:val="26"/>
              </w:rPr>
            </w:pPr>
            <w:r w:rsidRPr="000120F4">
              <w:rPr>
                <w:sz w:val="26"/>
                <w:szCs w:val="26"/>
              </w:rPr>
              <w:t>_________________ _____________</w:t>
            </w:r>
          </w:p>
          <w:p w:rsidR="001B01C9" w:rsidRPr="000120F4" w:rsidRDefault="00B945EA" w:rsidP="00B945EA">
            <w:pPr>
              <w:jc w:val="center"/>
              <w:rPr>
                <w:sz w:val="26"/>
                <w:szCs w:val="26"/>
              </w:rPr>
            </w:pPr>
            <w:r w:rsidRPr="000120F4">
              <w:rPr>
                <w:sz w:val="26"/>
                <w:szCs w:val="26"/>
              </w:rPr>
              <w:t xml:space="preserve">      </w:t>
            </w:r>
            <w:proofErr w:type="spellStart"/>
            <w:r w:rsidRPr="000120F4">
              <w:rPr>
                <w:sz w:val="26"/>
                <w:szCs w:val="26"/>
              </w:rPr>
              <w:t>м.п</w:t>
            </w:r>
            <w:proofErr w:type="spellEnd"/>
            <w:r w:rsidRPr="000120F4">
              <w:rPr>
                <w:sz w:val="26"/>
                <w:szCs w:val="26"/>
              </w:rPr>
              <w:t>.</w:t>
            </w:r>
          </w:p>
        </w:tc>
      </w:tr>
    </w:tbl>
    <w:p w:rsidR="001B01C9" w:rsidRPr="000120F4" w:rsidRDefault="001B01C9" w:rsidP="001B01C9">
      <w:pPr>
        <w:ind w:firstLine="709"/>
        <w:jc w:val="both"/>
        <w:rPr>
          <w:sz w:val="26"/>
          <w:szCs w:val="26"/>
        </w:rPr>
      </w:pPr>
      <w:r w:rsidRPr="000120F4">
        <w:rPr>
          <w:sz w:val="26"/>
          <w:szCs w:val="26"/>
        </w:rPr>
        <w:t>Участок предоставлен «Принимающей стороне» на основании ___________________________ с ____________.</w:t>
      </w:r>
    </w:p>
    <w:p w:rsidR="001B01C9" w:rsidRPr="000120F4" w:rsidRDefault="001B01C9" w:rsidP="001B01C9">
      <w:pPr>
        <w:tabs>
          <w:tab w:val="left" w:pos="567"/>
          <w:tab w:val="left" w:pos="709"/>
        </w:tabs>
        <w:ind w:firstLine="709"/>
        <w:jc w:val="both"/>
        <w:rPr>
          <w:sz w:val="26"/>
          <w:szCs w:val="26"/>
        </w:rPr>
      </w:pPr>
      <w:r w:rsidRPr="000120F4">
        <w:rPr>
          <w:sz w:val="26"/>
          <w:szCs w:val="26"/>
        </w:rPr>
        <w:t>В результате осмотра земельного участка установлено:</w:t>
      </w:r>
    </w:p>
    <w:p w:rsidR="001B01C9" w:rsidRPr="000120F4" w:rsidRDefault="001B01C9" w:rsidP="001B01C9">
      <w:pPr>
        <w:numPr>
          <w:ilvl w:val="0"/>
          <w:numId w:val="3"/>
        </w:numPr>
        <w:tabs>
          <w:tab w:val="left" w:pos="567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0120F4">
        <w:rPr>
          <w:sz w:val="26"/>
          <w:szCs w:val="26"/>
        </w:rPr>
        <w:t xml:space="preserve">земельный участок соответствует его количественным и качественным характеристикам согласно условиям договора аренды земельного участка </w:t>
      </w:r>
      <w:r w:rsidRPr="000120F4">
        <w:rPr>
          <w:bCs/>
          <w:iCs/>
          <w:sz w:val="26"/>
          <w:szCs w:val="26"/>
        </w:rPr>
        <w:t xml:space="preserve">от ___________ № ___________; </w:t>
      </w:r>
    </w:p>
    <w:p w:rsidR="001B01C9" w:rsidRPr="0069426A" w:rsidRDefault="001B01C9" w:rsidP="001B01C9">
      <w:pPr>
        <w:numPr>
          <w:ilvl w:val="0"/>
          <w:numId w:val="3"/>
        </w:numPr>
        <w:tabs>
          <w:tab w:val="left" w:pos="567"/>
          <w:tab w:val="left" w:pos="709"/>
          <w:tab w:val="left" w:pos="1134"/>
        </w:tabs>
        <w:ind w:left="0" w:firstLine="709"/>
        <w:jc w:val="both"/>
        <w:rPr>
          <w:sz w:val="26"/>
          <w:szCs w:val="26"/>
        </w:rPr>
      </w:pPr>
      <w:r w:rsidRPr="000120F4">
        <w:rPr>
          <w:sz w:val="26"/>
          <w:szCs w:val="26"/>
        </w:rPr>
        <w:t>в момент передачи земельный участок находится в удовлетворительном состоянии, пригодном для использования в соответствии с целями и условиями его</w:t>
      </w:r>
      <w:r w:rsidRPr="0069426A">
        <w:rPr>
          <w:sz w:val="26"/>
          <w:szCs w:val="26"/>
        </w:rPr>
        <w:t xml:space="preserve"> предоставления.</w:t>
      </w:r>
    </w:p>
    <w:p w:rsidR="00603863" w:rsidRPr="0069426A" w:rsidRDefault="001B01C9" w:rsidP="001B01C9">
      <w:pPr>
        <w:ind w:right="-1" w:firstLine="709"/>
        <w:jc w:val="both"/>
        <w:rPr>
          <w:sz w:val="22"/>
          <w:szCs w:val="22"/>
        </w:rPr>
      </w:pPr>
      <w:r w:rsidRPr="0069426A">
        <w:rPr>
          <w:sz w:val="26"/>
          <w:szCs w:val="26"/>
        </w:rPr>
        <w:t>Взаимных претензий у сторон не имеется.</w:t>
      </w:r>
    </w:p>
    <w:sectPr w:rsidR="00603863" w:rsidRPr="0069426A" w:rsidSect="00F827EE">
      <w:footerReference w:type="default" r:id="rId11"/>
      <w:footerReference w:type="first" r:id="rId12"/>
      <w:pgSz w:w="11906" w:h="16838"/>
      <w:pgMar w:top="1134" w:right="850" w:bottom="1134" w:left="1701" w:header="709" w:footer="266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6C55" w:rsidRDefault="009D6C55" w:rsidP="002D00D3">
      <w:r>
        <w:separator/>
      </w:r>
    </w:p>
  </w:endnote>
  <w:endnote w:type="continuationSeparator" w:id="0">
    <w:p w:rsidR="009D6C55" w:rsidRDefault="009D6C55" w:rsidP="002D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7972582"/>
      <w:docPartObj>
        <w:docPartGallery w:val="Page Numbers (Bottom of Page)"/>
        <w:docPartUnique/>
      </w:docPartObj>
    </w:sdtPr>
    <w:sdtEndPr/>
    <w:sdtContent>
      <w:p w:rsidR="00CA66E1" w:rsidRDefault="00CA66E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BA5">
          <w:rPr>
            <w:noProof/>
          </w:rPr>
          <w:t>2</w:t>
        </w:r>
        <w:r>
          <w:fldChar w:fldCharType="end"/>
        </w:r>
      </w:p>
    </w:sdtContent>
  </w:sdt>
  <w:p w:rsidR="00CA66E1" w:rsidRDefault="00CA66E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60304239"/>
      <w:docPartObj>
        <w:docPartGallery w:val="Page Numbers (Bottom of Page)"/>
        <w:docPartUnique/>
      </w:docPartObj>
    </w:sdtPr>
    <w:sdtEndPr/>
    <w:sdtContent>
      <w:p w:rsidR="00C379AF" w:rsidRDefault="00C379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BA5" w:rsidRPr="00457BA5">
          <w:rPr>
            <w:noProof/>
            <w:lang w:val="ru-RU"/>
          </w:rPr>
          <w:t>9</w:t>
        </w:r>
        <w:r>
          <w:fldChar w:fldCharType="end"/>
        </w:r>
      </w:p>
    </w:sdtContent>
  </w:sdt>
  <w:p w:rsidR="00C379AF" w:rsidRDefault="00C379AF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62321165"/>
      <w:docPartObj>
        <w:docPartGallery w:val="Page Numbers (Bottom of Page)"/>
        <w:docPartUnique/>
      </w:docPartObj>
    </w:sdtPr>
    <w:sdtEndPr/>
    <w:sdtContent>
      <w:p w:rsidR="00C379AF" w:rsidRDefault="00C379A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7BA5" w:rsidRPr="00457BA5">
          <w:rPr>
            <w:noProof/>
            <w:lang w:val="ru-RU"/>
          </w:rPr>
          <w:t>1</w:t>
        </w:r>
        <w:r>
          <w:fldChar w:fldCharType="end"/>
        </w:r>
      </w:p>
    </w:sdtContent>
  </w:sdt>
  <w:p w:rsidR="00C379AF" w:rsidRDefault="00C379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6C55" w:rsidRDefault="009D6C55" w:rsidP="002D00D3">
      <w:r>
        <w:separator/>
      </w:r>
    </w:p>
  </w:footnote>
  <w:footnote w:type="continuationSeparator" w:id="0">
    <w:p w:rsidR="009D6C55" w:rsidRDefault="009D6C55" w:rsidP="002D00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C5CEC"/>
    <w:multiLevelType w:val="hybridMultilevel"/>
    <w:tmpl w:val="15C2F9BC"/>
    <w:lvl w:ilvl="0" w:tplc="29BEE3E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804885"/>
    <w:multiLevelType w:val="multilevel"/>
    <w:tmpl w:val="ABAEE4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40" w:hanging="13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400" w:hanging="13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60" w:hanging="13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20" w:hanging="13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65DD23CA"/>
    <w:multiLevelType w:val="hybridMultilevel"/>
    <w:tmpl w:val="57B07E4C"/>
    <w:lvl w:ilvl="0" w:tplc="08AC062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0D3"/>
    <w:rsid w:val="000012F1"/>
    <w:rsid w:val="00001A2D"/>
    <w:rsid w:val="00002A3E"/>
    <w:rsid w:val="00004066"/>
    <w:rsid w:val="00004667"/>
    <w:rsid w:val="00005ED3"/>
    <w:rsid w:val="000113BA"/>
    <w:rsid w:val="000120F4"/>
    <w:rsid w:val="000126C0"/>
    <w:rsid w:val="00014E06"/>
    <w:rsid w:val="00015F34"/>
    <w:rsid w:val="000178EF"/>
    <w:rsid w:val="00017B79"/>
    <w:rsid w:val="000216C3"/>
    <w:rsid w:val="00024BA0"/>
    <w:rsid w:val="0003050A"/>
    <w:rsid w:val="000379B0"/>
    <w:rsid w:val="00044C63"/>
    <w:rsid w:val="00045596"/>
    <w:rsid w:val="000516E9"/>
    <w:rsid w:val="000605EB"/>
    <w:rsid w:val="00061343"/>
    <w:rsid w:val="00067DDE"/>
    <w:rsid w:val="0007108A"/>
    <w:rsid w:val="000721A0"/>
    <w:rsid w:val="000778D4"/>
    <w:rsid w:val="000808CE"/>
    <w:rsid w:val="000836A3"/>
    <w:rsid w:val="00083A8B"/>
    <w:rsid w:val="00084594"/>
    <w:rsid w:val="000A42F3"/>
    <w:rsid w:val="000A58A4"/>
    <w:rsid w:val="000A7261"/>
    <w:rsid w:val="000B0330"/>
    <w:rsid w:val="000B2B61"/>
    <w:rsid w:val="000B3891"/>
    <w:rsid w:val="000B42E1"/>
    <w:rsid w:val="000B7F37"/>
    <w:rsid w:val="000C6E78"/>
    <w:rsid w:val="000D45FE"/>
    <w:rsid w:val="000D7BC8"/>
    <w:rsid w:val="000E0651"/>
    <w:rsid w:val="000E20A1"/>
    <w:rsid w:val="000E2AD0"/>
    <w:rsid w:val="000E2F04"/>
    <w:rsid w:val="000E594F"/>
    <w:rsid w:val="000E6A32"/>
    <w:rsid w:val="000F7594"/>
    <w:rsid w:val="001029EF"/>
    <w:rsid w:val="00106411"/>
    <w:rsid w:val="0010641D"/>
    <w:rsid w:val="00107450"/>
    <w:rsid w:val="00107B06"/>
    <w:rsid w:val="001119B7"/>
    <w:rsid w:val="001148A3"/>
    <w:rsid w:val="00126912"/>
    <w:rsid w:val="0013699B"/>
    <w:rsid w:val="001434DD"/>
    <w:rsid w:val="00143A4B"/>
    <w:rsid w:val="00150A7C"/>
    <w:rsid w:val="00152E61"/>
    <w:rsid w:val="001544DA"/>
    <w:rsid w:val="00160361"/>
    <w:rsid w:val="00161341"/>
    <w:rsid w:val="00163635"/>
    <w:rsid w:val="00163640"/>
    <w:rsid w:val="00165E62"/>
    <w:rsid w:val="0017029F"/>
    <w:rsid w:val="001717FC"/>
    <w:rsid w:val="00176408"/>
    <w:rsid w:val="00191313"/>
    <w:rsid w:val="001A1C02"/>
    <w:rsid w:val="001A32BC"/>
    <w:rsid w:val="001A3BA5"/>
    <w:rsid w:val="001A3CAB"/>
    <w:rsid w:val="001A5FAC"/>
    <w:rsid w:val="001A739F"/>
    <w:rsid w:val="001A766E"/>
    <w:rsid w:val="001A7960"/>
    <w:rsid w:val="001B01C9"/>
    <w:rsid w:val="001B363F"/>
    <w:rsid w:val="001B5BE8"/>
    <w:rsid w:val="001C25E6"/>
    <w:rsid w:val="001C3B43"/>
    <w:rsid w:val="001C4C67"/>
    <w:rsid w:val="001C54D4"/>
    <w:rsid w:val="001C5E29"/>
    <w:rsid w:val="001C6E2E"/>
    <w:rsid w:val="001D1394"/>
    <w:rsid w:val="001D6B98"/>
    <w:rsid w:val="001D73C5"/>
    <w:rsid w:val="001E011C"/>
    <w:rsid w:val="001E4354"/>
    <w:rsid w:val="001E6CE1"/>
    <w:rsid w:val="001E75C1"/>
    <w:rsid w:val="001E7D05"/>
    <w:rsid w:val="001F07BB"/>
    <w:rsid w:val="001F2B72"/>
    <w:rsid w:val="001F3528"/>
    <w:rsid w:val="001F4CB9"/>
    <w:rsid w:val="001F7C02"/>
    <w:rsid w:val="00202700"/>
    <w:rsid w:val="00202D61"/>
    <w:rsid w:val="00212D4C"/>
    <w:rsid w:val="00214056"/>
    <w:rsid w:val="0021525D"/>
    <w:rsid w:val="002245A2"/>
    <w:rsid w:val="00237DB1"/>
    <w:rsid w:val="00241E3E"/>
    <w:rsid w:val="00246960"/>
    <w:rsid w:val="0024753E"/>
    <w:rsid w:val="00252B92"/>
    <w:rsid w:val="00256E5C"/>
    <w:rsid w:val="00261EB9"/>
    <w:rsid w:val="002628E7"/>
    <w:rsid w:val="00263EC1"/>
    <w:rsid w:val="00263F9B"/>
    <w:rsid w:val="00264997"/>
    <w:rsid w:val="00264C73"/>
    <w:rsid w:val="00264CCE"/>
    <w:rsid w:val="002665F3"/>
    <w:rsid w:val="002675C5"/>
    <w:rsid w:val="002764AE"/>
    <w:rsid w:val="00276DEB"/>
    <w:rsid w:val="0028446E"/>
    <w:rsid w:val="0028793C"/>
    <w:rsid w:val="00287AFB"/>
    <w:rsid w:val="00294DB1"/>
    <w:rsid w:val="00295F98"/>
    <w:rsid w:val="00297A55"/>
    <w:rsid w:val="002B0044"/>
    <w:rsid w:val="002B78F5"/>
    <w:rsid w:val="002C0A43"/>
    <w:rsid w:val="002C2628"/>
    <w:rsid w:val="002C3100"/>
    <w:rsid w:val="002C3177"/>
    <w:rsid w:val="002C5FDD"/>
    <w:rsid w:val="002D00D3"/>
    <w:rsid w:val="002D0D8A"/>
    <w:rsid w:val="002D3D57"/>
    <w:rsid w:val="002D6C1D"/>
    <w:rsid w:val="002E0575"/>
    <w:rsid w:val="002E31DD"/>
    <w:rsid w:val="002E40B4"/>
    <w:rsid w:val="002F098B"/>
    <w:rsid w:val="002F25BA"/>
    <w:rsid w:val="002F31C8"/>
    <w:rsid w:val="00301C38"/>
    <w:rsid w:val="003028EF"/>
    <w:rsid w:val="00303564"/>
    <w:rsid w:val="003128A7"/>
    <w:rsid w:val="00312B79"/>
    <w:rsid w:val="00316B54"/>
    <w:rsid w:val="00322D0B"/>
    <w:rsid w:val="0032671F"/>
    <w:rsid w:val="003308A3"/>
    <w:rsid w:val="00330C09"/>
    <w:rsid w:val="00333D86"/>
    <w:rsid w:val="003443AF"/>
    <w:rsid w:val="003465D0"/>
    <w:rsid w:val="003527F0"/>
    <w:rsid w:val="003535CD"/>
    <w:rsid w:val="0035388D"/>
    <w:rsid w:val="00356F13"/>
    <w:rsid w:val="003573E6"/>
    <w:rsid w:val="00357A3A"/>
    <w:rsid w:val="0036017A"/>
    <w:rsid w:val="003633F9"/>
    <w:rsid w:val="00364D6D"/>
    <w:rsid w:val="00372986"/>
    <w:rsid w:val="0037618B"/>
    <w:rsid w:val="003802F4"/>
    <w:rsid w:val="00380532"/>
    <w:rsid w:val="00380CB6"/>
    <w:rsid w:val="00382B41"/>
    <w:rsid w:val="00383439"/>
    <w:rsid w:val="003939E1"/>
    <w:rsid w:val="00393CD0"/>
    <w:rsid w:val="003A02D5"/>
    <w:rsid w:val="003A55FD"/>
    <w:rsid w:val="003A64AC"/>
    <w:rsid w:val="003B043E"/>
    <w:rsid w:val="003B0FD6"/>
    <w:rsid w:val="003B575F"/>
    <w:rsid w:val="003B76CD"/>
    <w:rsid w:val="003C3344"/>
    <w:rsid w:val="003C7672"/>
    <w:rsid w:val="003D2820"/>
    <w:rsid w:val="003D31B0"/>
    <w:rsid w:val="003D74E5"/>
    <w:rsid w:val="003E5732"/>
    <w:rsid w:val="003E5E7F"/>
    <w:rsid w:val="003E7893"/>
    <w:rsid w:val="003F0319"/>
    <w:rsid w:val="003F1C55"/>
    <w:rsid w:val="003F29B2"/>
    <w:rsid w:val="004045D3"/>
    <w:rsid w:val="0040610D"/>
    <w:rsid w:val="00407CA6"/>
    <w:rsid w:val="00410F65"/>
    <w:rsid w:val="00411249"/>
    <w:rsid w:val="004213C6"/>
    <w:rsid w:val="00421D84"/>
    <w:rsid w:val="00424A6D"/>
    <w:rsid w:val="00425E1C"/>
    <w:rsid w:val="0042636D"/>
    <w:rsid w:val="0043506E"/>
    <w:rsid w:val="00436FF7"/>
    <w:rsid w:val="00437E87"/>
    <w:rsid w:val="004450F6"/>
    <w:rsid w:val="00457BA5"/>
    <w:rsid w:val="0046260F"/>
    <w:rsid w:val="00471FF4"/>
    <w:rsid w:val="00481AC2"/>
    <w:rsid w:val="00482459"/>
    <w:rsid w:val="00483FE8"/>
    <w:rsid w:val="00487264"/>
    <w:rsid w:val="004926B3"/>
    <w:rsid w:val="00494319"/>
    <w:rsid w:val="004954B2"/>
    <w:rsid w:val="004958DB"/>
    <w:rsid w:val="00496BEB"/>
    <w:rsid w:val="004A56F5"/>
    <w:rsid w:val="004B086C"/>
    <w:rsid w:val="004B186B"/>
    <w:rsid w:val="004B430D"/>
    <w:rsid w:val="004B5A43"/>
    <w:rsid w:val="004C21DE"/>
    <w:rsid w:val="004C5D20"/>
    <w:rsid w:val="004C5EC9"/>
    <w:rsid w:val="004D0588"/>
    <w:rsid w:val="004D4BC9"/>
    <w:rsid w:val="004E47C0"/>
    <w:rsid w:val="004E4E32"/>
    <w:rsid w:val="004E694B"/>
    <w:rsid w:val="004F07CB"/>
    <w:rsid w:val="004F3165"/>
    <w:rsid w:val="004F6356"/>
    <w:rsid w:val="005059BF"/>
    <w:rsid w:val="00510F30"/>
    <w:rsid w:val="00513D2C"/>
    <w:rsid w:val="0051605A"/>
    <w:rsid w:val="00521C08"/>
    <w:rsid w:val="00521E2E"/>
    <w:rsid w:val="00525319"/>
    <w:rsid w:val="00536FBF"/>
    <w:rsid w:val="005377A0"/>
    <w:rsid w:val="005423D4"/>
    <w:rsid w:val="00543904"/>
    <w:rsid w:val="005446A1"/>
    <w:rsid w:val="0054644F"/>
    <w:rsid w:val="00546633"/>
    <w:rsid w:val="00551BD8"/>
    <w:rsid w:val="00556B37"/>
    <w:rsid w:val="0055735F"/>
    <w:rsid w:val="00561222"/>
    <w:rsid w:val="00564689"/>
    <w:rsid w:val="00573511"/>
    <w:rsid w:val="00573B47"/>
    <w:rsid w:val="00577E82"/>
    <w:rsid w:val="00580697"/>
    <w:rsid w:val="0058625F"/>
    <w:rsid w:val="005957CE"/>
    <w:rsid w:val="00597521"/>
    <w:rsid w:val="005A0CD0"/>
    <w:rsid w:val="005A7AB8"/>
    <w:rsid w:val="005B01CA"/>
    <w:rsid w:val="005B1C3C"/>
    <w:rsid w:val="005B55BE"/>
    <w:rsid w:val="005B7D81"/>
    <w:rsid w:val="005C4879"/>
    <w:rsid w:val="005C5D0A"/>
    <w:rsid w:val="005D3110"/>
    <w:rsid w:val="005D5BEE"/>
    <w:rsid w:val="005D5F87"/>
    <w:rsid w:val="005D799E"/>
    <w:rsid w:val="005D7A60"/>
    <w:rsid w:val="005F5CAE"/>
    <w:rsid w:val="005F69C0"/>
    <w:rsid w:val="00601C4D"/>
    <w:rsid w:val="006030CA"/>
    <w:rsid w:val="00603863"/>
    <w:rsid w:val="00603D37"/>
    <w:rsid w:val="00603F10"/>
    <w:rsid w:val="00604D29"/>
    <w:rsid w:val="00607B24"/>
    <w:rsid w:val="0061014D"/>
    <w:rsid w:val="00611933"/>
    <w:rsid w:val="006143B1"/>
    <w:rsid w:val="00620E5D"/>
    <w:rsid w:val="00621685"/>
    <w:rsid w:val="00623D8A"/>
    <w:rsid w:val="00625403"/>
    <w:rsid w:val="006301FB"/>
    <w:rsid w:val="00630584"/>
    <w:rsid w:val="00633C08"/>
    <w:rsid w:val="006527B5"/>
    <w:rsid w:val="00656F74"/>
    <w:rsid w:val="00662EEB"/>
    <w:rsid w:val="00663ACD"/>
    <w:rsid w:val="00664BD1"/>
    <w:rsid w:val="006672AD"/>
    <w:rsid w:val="00671B5B"/>
    <w:rsid w:val="00672661"/>
    <w:rsid w:val="00673542"/>
    <w:rsid w:val="00682FEA"/>
    <w:rsid w:val="00684FDC"/>
    <w:rsid w:val="00686643"/>
    <w:rsid w:val="006869BA"/>
    <w:rsid w:val="00686FD3"/>
    <w:rsid w:val="006879F3"/>
    <w:rsid w:val="0069188C"/>
    <w:rsid w:val="0069426A"/>
    <w:rsid w:val="00695EE1"/>
    <w:rsid w:val="0069674E"/>
    <w:rsid w:val="006A03BA"/>
    <w:rsid w:val="006A23C1"/>
    <w:rsid w:val="006B00AB"/>
    <w:rsid w:val="006D072B"/>
    <w:rsid w:val="006D0BF1"/>
    <w:rsid w:val="006D4CFB"/>
    <w:rsid w:val="006D5B74"/>
    <w:rsid w:val="006E10E0"/>
    <w:rsid w:val="006F1ECF"/>
    <w:rsid w:val="007074BD"/>
    <w:rsid w:val="00710ABC"/>
    <w:rsid w:val="007213B3"/>
    <w:rsid w:val="00733DFC"/>
    <w:rsid w:val="0073625D"/>
    <w:rsid w:val="007362D9"/>
    <w:rsid w:val="00740277"/>
    <w:rsid w:val="0074316D"/>
    <w:rsid w:val="00743381"/>
    <w:rsid w:val="00747060"/>
    <w:rsid w:val="00750EF9"/>
    <w:rsid w:val="00751974"/>
    <w:rsid w:val="00751D2D"/>
    <w:rsid w:val="00756423"/>
    <w:rsid w:val="00756DEE"/>
    <w:rsid w:val="00766865"/>
    <w:rsid w:val="00772807"/>
    <w:rsid w:val="007738DA"/>
    <w:rsid w:val="00774596"/>
    <w:rsid w:val="00775E6D"/>
    <w:rsid w:val="007812EE"/>
    <w:rsid w:val="00781CEA"/>
    <w:rsid w:val="0078286E"/>
    <w:rsid w:val="00783226"/>
    <w:rsid w:val="007845F6"/>
    <w:rsid w:val="00786009"/>
    <w:rsid w:val="007872B9"/>
    <w:rsid w:val="00791B6B"/>
    <w:rsid w:val="00797735"/>
    <w:rsid w:val="007A14E6"/>
    <w:rsid w:val="007A3B0D"/>
    <w:rsid w:val="007B1BDB"/>
    <w:rsid w:val="007B3688"/>
    <w:rsid w:val="007B3A21"/>
    <w:rsid w:val="007B6C26"/>
    <w:rsid w:val="007B77BB"/>
    <w:rsid w:val="007C0557"/>
    <w:rsid w:val="007C2F51"/>
    <w:rsid w:val="007C4DBF"/>
    <w:rsid w:val="007C63DA"/>
    <w:rsid w:val="007D1C1F"/>
    <w:rsid w:val="007D454A"/>
    <w:rsid w:val="007D5E11"/>
    <w:rsid w:val="007E0182"/>
    <w:rsid w:val="007E35C1"/>
    <w:rsid w:val="007E5198"/>
    <w:rsid w:val="007E6D71"/>
    <w:rsid w:val="007F03C0"/>
    <w:rsid w:val="007F6B3F"/>
    <w:rsid w:val="008002AD"/>
    <w:rsid w:val="00800548"/>
    <w:rsid w:val="008016C8"/>
    <w:rsid w:val="00803DE1"/>
    <w:rsid w:val="00806F61"/>
    <w:rsid w:val="0081444C"/>
    <w:rsid w:val="0082642C"/>
    <w:rsid w:val="00842082"/>
    <w:rsid w:val="008428CC"/>
    <w:rsid w:val="008428EE"/>
    <w:rsid w:val="00845B79"/>
    <w:rsid w:val="00845EAE"/>
    <w:rsid w:val="00860F09"/>
    <w:rsid w:val="008630D6"/>
    <w:rsid w:val="00865F12"/>
    <w:rsid w:val="00866AC4"/>
    <w:rsid w:val="008676E9"/>
    <w:rsid w:val="0087359F"/>
    <w:rsid w:val="00875914"/>
    <w:rsid w:val="00876C90"/>
    <w:rsid w:val="008814CE"/>
    <w:rsid w:val="00884533"/>
    <w:rsid w:val="008864E9"/>
    <w:rsid w:val="00893241"/>
    <w:rsid w:val="00895426"/>
    <w:rsid w:val="00896AC2"/>
    <w:rsid w:val="008A14CC"/>
    <w:rsid w:val="008A4E35"/>
    <w:rsid w:val="008B43D4"/>
    <w:rsid w:val="008B4F9B"/>
    <w:rsid w:val="008C0818"/>
    <w:rsid w:val="008C51BB"/>
    <w:rsid w:val="008C55C1"/>
    <w:rsid w:val="008D2E99"/>
    <w:rsid w:val="008E0F1B"/>
    <w:rsid w:val="008E1A5A"/>
    <w:rsid w:val="008E271B"/>
    <w:rsid w:val="008E462D"/>
    <w:rsid w:val="008E69A6"/>
    <w:rsid w:val="008E6C0B"/>
    <w:rsid w:val="008F2E5F"/>
    <w:rsid w:val="00900180"/>
    <w:rsid w:val="00903A31"/>
    <w:rsid w:val="00904A63"/>
    <w:rsid w:val="0090500C"/>
    <w:rsid w:val="00905DEF"/>
    <w:rsid w:val="00912F2C"/>
    <w:rsid w:val="00913A5A"/>
    <w:rsid w:val="00913B5C"/>
    <w:rsid w:val="00917145"/>
    <w:rsid w:val="009206EC"/>
    <w:rsid w:val="00927641"/>
    <w:rsid w:val="009315B4"/>
    <w:rsid w:val="0093392C"/>
    <w:rsid w:val="00936E77"/>
    <w:rsid w:val="00942350"/>
    <w:rsid w:val="00947429"/>
    <w:rsid w:val="00947AD0"/>
    <w:rsid w:val="00951AE2"/>
    <w:rsid w:val="00961EBF"/>
    <w:rsid w:val="00967302"/>
    <w:rsid w:val="00967E9F"/>
    <w:rsid w:val="009714FC"/>
    <w:rsid w:val="009726E7"/>
    <w:rsid w:val="00974D15"/>
    <w:rsid w:val="0098077C"/>
    <w:rsid w:val="00982F21"/>
    <w:rsid w:val="00984DC2"/>
    <w:rsid w:val="0098523E"/>
    <w:rsid w:val="00990FC1"/>
    <w:rsid w:val="00991757"/>
    <w:rsid w:val="00992181"/>
    <w:rsid w:val="00992FF3"/>
    <w:rsid w:val="0099543E"/>
    <w:rsid w:val="00997FCD"/>
    <w:rsid w:val="009A623C"/>
    <w:rsid w:val="009B1A4B"/>
    <w:rsid w:val="009B3740"/>
    <w:rsid w:val="009B4109"/>
    <w:rsid w:val="009B4717"/>
    <w:rsid w:val="009C0296"/>
    <w:rsid w:val="009C3194"/>
    <w:rsid w:val="009D17DB"/>
    <w:rsid w:val="009D6C55"/>
    <w:rsid w:val="009E1589"/>
    <w:rsid w:val="009E6ADF"/>
    <w:rsid w:val="009F7D4A"/>
    <w:rsid w:val="00A1042A"/>
    <w:rsid w:val="00A140F6"/>
    <w:rsid w:val="00A164A1"/>
    <w:rsid w:val="00A201CA"/>
    <w:rsid w:val="00A21DAA"/>
    <w:rsid w:val="00A24B6D"/>
    <w:rsid w:val="00A27355"/>
    <w:rsid w:val="00A27656"/>
    <w:rsid w:val="00A301A5"/>
    <w:rsid w:val="00A36F5A"/>
    <w:rsid w:val="00A40064"/>
    <w:rsid w:val="00A4309D"/>
    <w:rsid w:val="00A449E1"/>
    <w:rsid w:val="00A51908"/>
    <w:rsid w:val="00A53B6E"/>
    <w:rsid w:val="00A5426A"/>
    <w:rsid w:val="00A575C1"/>
    <w:rsid w:val="00A57E59"/>
    <w:rsid w:val="00A61438"/>
    <w:rsid w:val="00A625C7"/>
    <w:rsid w:val="00A6305B"/>
    <w:rsid w:val="00A64DF0"/>
    <w:rsid w:val="00A655C2"/>
    <w:rsid w:val="00A65CEE"/>
    <w:rsid w:val="00A7381B"/>
    <w:rsid w:val="00A746F2"/>
    <w:rsid w:val="00A76C35"/>
    <w:rsid w:val="00A82AAD"/>
    <w:rsid w:val="00A85BF5"/>
    <w:rsid w:val="00A875DF"/>
    <w:rsid w:val="00A95B0B"/>
    <w:rsid w:val="00A97CF0"/>
    <w:rsid w:val="00AA2E35"/>
    <w:rsid w:val="00AA5040"/>
    <w:rsid w:val="00AB23DF"/>
    <w:rsid w:val="00AB27E8"/>
    <w:rsid w:val="00AB3834"/>
    <w:rsid w:val="00AB6B62"/>
    <w:rsid w:val="00AB7547"/>
    <w:rsid w:val="00AC4BB3"/>
    <w:rsid w:val="00AD243D"/>
    <w:rsid w:val="00AD3BB8"/>
    <w:rsid w:val="00AD3F40"/>
    <w:rsid w:val="00AD7789"/>
    <w:rsid w:val="00AE4B00"/>
    <w:rsid w:val="00AE5446"/>
    <w:rsid w:val="00AF33E5"/>
    <w:rsid w:val="00AF4AEC"/>
    <w:rsid w:val="00B00831"/>
    <w:rsid w:val="00B034D2"/>
    <w:rsid w:val="00B046D0"/>
    <w:rsid w:val="00B05187"/>
    <w:rsid w:val="00B06463"/>
    <w:rsid w:val="00B10563"/>
    <w:rsid w:val="00B12478"/>
    <w:rsid w:val="00B20826"/>
    <w:rsid w:val="00B24A60"/>
    <w:rsid w:val="00B30D3D"/>
    <w:rsid w:val="00B31308"/>
    <w:rsid w:val="00B42548"/>
    <w:rsid w:val="00B47453"/>
    <w:rsid w:val="00B52324"/>
    <w:rsid w:val="00B5405C"/>
    <w:rsid w:val="00B544A4"/>
    <w:rsid w:val="00B55FB6"/>
    <w:rsid w:val="00B6198F"/>
    <w:rsid w:val="00B61D7A"/>
    <w:rsid w:val="00B620AD"/>
    <w:rsid w:val="00B62BB3"/>
    <w:rsid w:val="00B63C07"/>
    <w:rsid w:val="00B66345"/>
    <w:rsid w:val="00B666BF"/>
    <w:rsid w:val="00B71B95"/>
    <w:rsid w:val="00B76B14"/>
    <w:rsid w:val="00B81C21"/>
    <w:rsid w:val="00B84DF7"/>
    <w:rsid w:val="00B8597B"/>
    <w:rsid w:val="00B863A2"/>
    <w:rsid w:val="00B86747"/>
    <w:rsid w:val="00B945EA"/>
    <w:rsid w:val="00BA2AD3"/>
    <w:rsid w:val="00BA594F"/>
    <w:rsid w:val="00BB1CB5"/>
    <w:rsid w:val="00BB57F5"/>
    <w:rsid w:val="00BD3196"/>
    <w:rsid w:val="00BD55D9"/>
    <w:rsid w:val="00BD668A"/>
    <w:rsid w:val="00BD7D9C"/>
    <w:rsid w:val="00BE0D5B"/>
    <w:rsid w:val="00BE1F6F"/>
    <w:rsid w:val="00BF0A6C"/>
    <w:rsid w:val="00BF0BA3"/>
    <w:rsid w:val="00BF4062"/>
    <w:rsid w:val="00BF4892"/>
    <w:rsid w:val="00C10A4A"/>
    <w:rsid w:val="00C262C9"/>
    <w:rsid w:val="00C3381F"/>
    <w:rsid w:val="00C35F38"/>
    <w:rsid w:val="00C379AF"/>
    <w:rsid w:val="00C40DAC"/>
    <w:rsid w:val="00C4313B"/>
    <w:rsid w:val="00C44201"/>
    <w:rsid w:val="00C44AC3"/>
    <w:rsid w:val="00C50412"/>
    <w:rsid w:val="00C558B1"/>
    <w:rsid w:val="00C61EA7"/>
    <w:rsid w:val="00C62674"/>
    <w:rsid w:val="00C6443C"/>
    <w:rsid w:val="00C73705"/>
    <w:rsid w:val="00C73B17"/>
    <w:rsid w:val="00C74FCE"/>
    <w:rsid w:val="00C82722"/>
    <w:rsid w:val="00C848CE"/>
    <w:rsid w:val="00C85684"/>
    <w:rsid w:val="00C8614B"/>
    <w:rsid w:val="00C8706D"/>
    <w:rsid w:val="00C90CE4"/>
    <w:rsid w:val="00C953EB"/>
    <w:rsid w:val="00CA66E1"/>
    <w:rsid w:val="00CA7F7E"/>
    <w:rsid w:val="00CB3186"/>
    <w:rsid w:val="00CB404C"/>
    <w:rsid w:val="00CB5D1F"/>
    <w:rsid w:val="00CC073A"/>
    <w:rsid w:val="00CC08DE"/>
    <w:rsid w:val="00CC17DD"/>
    <w:rsid w:val="00CC61C4"/>
    <w:rsid w:val="00CC7F53"/>
    <w:rsid w:val="00CD25B1"/>
    <w:rsid w:val="00CD4515"/>
    <w:rsid w:val="00CD498B"/>
    <w:rsid w:val="00CE2944"/>
    <w:rsid w:val="00CF127E"/>
    <w:rsid w:val="00CF1735"/>
    <w:rsid w:val="00CF2753"/>
    <w:rsid w:val="00CF342D"/>
    <w:rsid w:val="00CF65C7"/>
    <w:rsid w:val="00D04CDE"/>
    <w:rsid w:val="00D05F7F"/>
    <w:rsid w:val="00D12F06"/>
    <w:rsid w:val="00D15BFD"/>
    <w:rsid w:val="00D17C2A"/>
    <w:rsid w:val="00D21F39"/>
    <w:rsid w:val="00D237C9"/>
    <w:rsid w:val="00D26D3D"/>
    <w:rsid w:val="00D27E80"/>
    <w:rsid w:val="00D36F10"/>
    <w:rsid w:val="00D40313"/>
    <w:rsid w:val="00D42179"/>
    <w:rsid w:val="00D45715"/>
    <w:rsid w:val="00D47CBB"/>
    <w:rsid w:val="00D5510E"/>
    <w:rsid w:val="00D62581"/>
    <w:rsid w:val="00D6632C"/>
    <w:rsid w:val="00D66E5B"/>
    <w:rsid w:val="00D737FB"/>
    <w:rsid w:val="00D74004"/>
    <w:rsid w:val="00D76750"/>
    <w:rsid w:val="00D80643"/>
    <w:rsid w:val="00D912EB"/>
    <w:rsid w:val="00D961FF"/>
    <w:rsid w:val="00DA283F"/>
    <w:rsid w:val="00DA3F18"/>
    <w:rsid w:val="00DB1F11"/>
    <w:rsid w:val="00DB25DE"/>
    <w:rsid w:val="00DB2778"/>
    <w:rsid w:val="00DB2D5A"/>
    <w:rsid w:val="00DB3960"/>
    <w:rsid w:val="00DC2622"/>
    <w:rsid w:val="00DC3050"/>
    <w:rsid w:val="00DC45A5"/>
    <w:rsid w:val="00DC6990"/>
    <w:rsid w:val="00DD1460"/>
    <w:rsid w:val="00DD3790"/>
    <w:rsid w:val="00DD7976"/>
    <w:rsid w:val="00DE16A4"/>
    <w:rsid w:val="00DE443E"/>
    <w:rsid w:val="00DE655D"/>
    <w:rsid w:val="00DE7219"/>
    <w:rsid w:val="00DF0CD7"/>
    <w:rsid w:val="00DF3239"/>
    <w:rsid w:val="00DF3841"/>
    <w:rsid w:val="00DF412C"/>
    <w:rsid w:val="00DF62D0"/>
    <w:rsid w:val="00DF74A3"/>
    <w:rsid w:val="00E033E8"/>
    <w:rsid w:val="00E04E53"/>
    <w:rsid w:val="00E20D43"/>
    <w:rsid w:val="00E32EA0"/>
    <w:rsid w:val="00E3474F"/>
    <w:rsid w:val="00E351DA"/>
    <w:rsid w:val="00E419DF"/>
    <w:rsid w:val="00E53ED2"/>
    <w:rsid w:val="00E556AE"/>
    <w:rsid w:val="00E63726"/>
    <w:rsid w:val="00E67193"/>
    <w:rsid w:val="00E73F7C"/>
    <w:rsid w:val="00E8341F"/>
    <w:rsid w:val="00E8362B"/>
    <w:rsid w:val="00E8704E"/>
    <w:rsid w:val="00EA500A"/>
    <w:rsid w:val="00EB0DFC"/>
    <w:rsid w:val="00EC1B80"/>
    <w:rsid w:val="00EC429E"/>
    <w:rsid w:val="00EC55E6"/>
    <w:rsid w:val="00ED1E6E"/>
    <w:rsid w:val="00ED4CCA"/>
    <w:rsid w:val="00ED6B68"/>
    <w:rsid w:val="00EE4ABD"/>
    <w:rsid w:val="00EF102C"/>
    <w:rsid w:val="00EF6A47"/>
    <w:rsid w:val="00EF781A"/>
    <w:rsid w:val="00F17559"/>
    <w:rsid w:val="00F22690"/>
    <w:rsid w:val="00F27F98"/>
    <w:rsid w:val="00F343F9"/>
    <w:rsid w:val="00F36EDB"/>
    <w:rsid w:val="00F37EC3"/>
    <w:rsid w:val="00F411EC"/>
    <w:rsid w:val="00F4143A"/>
    <w:rsid w:val="00F444DD"/>
    <w:rsid w:val="00F46DFB"/>
    <w:rsid w:val="00F50E5B"/>
    <w:rsid w:val="00F51B04"/>
    <w:rsid w:val="00F51CB2"/>
    <w:rsid w:val="00F5548D"/>
    <w:rsid w:val="00F64136"/>
    <w:rsid w:val="00F6433E"/>
    <w:rsid w:val="00F65BCA"/>
    <w:rsid w:val="00F65EBB"/>
    <w:rsid w:val="00F77344"/>
    <w:rsid w:val="00F8200F"/>
    <w:rsid w:val="00F827EE"/>
    <w:rsid w:val="00F90733"/>
    <w:rsid w:val="00F92DD1"/>
    <w:rsid w:val="00F931A3"/>
    <w:rsid w:val="00F96965"/>
    <w:rsid w:val="00FA01E5"/>
    <w:rsid w:val="00FA0D43"/>
    <w:rsid w:val="00FA365C"/>
    <w:rsid w:val="00FA40CF"/>
    <w:rsid w:val="00FB000E"/>
    <w:rsid w:val="00FB2CBF"/>
    <w:rsid w:val="00FB307D"/>
    <w:rsid w:val="00FB3FBB"/>
    <w:rsid w:val="00FB5131"/>
    <w:rsid w:val="00FC12A4"/>
    <w:rsid w:val="00FC759E"/>
    <w:rsid w:val="00FD31A8"/>
    <w:rsid w:val="00FD42DB"/>
    <w:rsid w:val="00FD4C60"/>
    <w:rsid w:val="00FD65C9"/>
    <w:rsid w:val="00FD73D6"/>
    <w:rsid w:val="00FE082F"/>
    <w:rsid w:val="00FE1DE4"/>
    <w:rsid w:val="00FE64AD"/>
    <w:rsid w:val="00FE6774"/>
    <w:rsid w:val="00FE71AE"/>
    <w:rsid w:val="00FF02B5"/>
    <w:rsid w:val="00FF1EFA"/>
    <w:rsid w:val="00FF27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F5EE5C9-E5EB-487D-842D-DB6F039AB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0D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57A3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055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57A3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7">
    <w:name w:val="heading 7"/>
    <w:basedOn w:val="a"/>
    <w:next w:val="a"/>
    <w:link w:val="70"/>
    <w:qFormat/>
    <w:rsid w:val="002D00D3"/>
    <w:pPr>
      <w:keepNext/>
      <w:jc w:val="both"/>
      <w:outlineLvl w:val="6"/>
    </w:pPr>
    <w:rPr>
      <w:bCs/>
      <w:sz w:val="26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2D00D3"/>
    <w:rPr>
      <w:rFonts w:ascii="Times New Roman" w:hAnsi="Times New Roman" w:cs="Times New Roman"/>
      <w:sz w:val="24"/>
      <w:szCs w:val="24"/>
    </w:rPr>
  </w:style>
  <w:style w:type="character" w:styleId="a3">
    <w:name w:val="Hyperlink"/>
    <w:rsid w:val="002D00D3"/>
    <w:rPr>
      <w:color w:val="0000FF"/>
      <w:u w:val="single"/>
    </w:rPr>
  </w:style>
  <w:style w:type="character" w:customStyle="1" w:styleId="70">
    <w:name w:val="Заголовок 7 Знак"/>
    <w:link w:val="7"/>
    <w:rsid w:val="002D00D3"/>
    <w:rPr>
      <w:rFonts w:ascii="Times New Roman" w:eastAsia="Times New Roman" w:hAnsi="Times New Roman" w:cs="Times New Roman"/>
      <w:bCs/>
      <w:sz w:val="26"/>
      <w:szCs w:val="20"/>
      <w:lang w:eastAsia="ru-RU"/>
    </w:rPr>
  </w:style>
  <w:style w:type="paragraph" w:customStyle="1" w:styleId="21">
    <w:name w:val="Основной текст 21"/>
    <w:basedOn w:val="a"/>
    <w:rsid w:val="002D00D3"/>
    <w:pPr>
      <w:ind w:right="-1050" w:firstLine="851"/>
      <w:jc w:val="both"/>
    </w:pPr>
    <w:rPr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437E87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437E87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FC759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7">
    <w:name w:val="Верхний колонтитул Знак"/>
    <w:link w:val="a6"/>
    <w:rsid w:val="00FC759E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C759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uiPriority w:val="99"/>
    <w:rsid w:val="00FC759E"/>
    <w:rPr>
      <w:rFonts w:ascii="Times New Roman" w:eastAsia="Times New Roman" w:hAnsi="Times New Roman"/>
      <w:sz w:val="24"/>
      <w:szCs w:val="24"/>
    </w:rPr>
  </w:style>
  <w:style w:type="paragraph" w:styleId="22">
    <w:name w:val="Body Text Indent 2"/>
    <w:basedOn w:val="a"/>
    <w:link w:val="23"/>
    <w:rsid w:val="003B575F"/>
    <w:pPr>
      <w:ind w:right="-29" w:firstLine="709"/>
      <w:jc w:val="both"/>
    </w:pPr>
    <w:rPr>
      <w:sz w:val="26"/>
      <w:szCs w:val="20"/>
      <w:lang w:val="x-none" w:eastAsia="x-none"/>
    </w:rPr>
  </w:style>
  <w:style w:type="character" w:customStyle="1" w:styleId="23">
    <w:name w:val="Основной текст с отступом 2 Знак"/>
    <w:link w:val="22"/>
    <w:rsid w:val="003B575F"/>
    <w:rPr>
      <w:rFonts w:ascii="Times New Roman" w:eastAsia="Times New Roman" w:hAnsi="Times New Roman"/>
      <w:sz w:val="26"/>
    </w:rPr>
  </w:style>
  <w:style w:type="paragraph" w:styleId="aa">
    <w:name w:val="No Spacing"/>
    <w:uiPriority w:val="1"/>
    <w:qFormat/>
    <w:rsid w:val="00C74FCE"/>
    <w:pPr>
      <w:ind w:right="-28" w:firstLine="709"/>
      <w:jc w:val="both"/>
    </w:pPr>
    <w:rPr>
      <w:rFonts w:ascii="Times New Roman" w:eastAsia="Times New Roman" w:hAnsi="Times New Roman"/>
      <w:sz w:val="24"/>
    </w:rPr>
  </w:style>
  <w:style w:type="character" w:customStyle="1" w:styleId="FontStyle15">
    <w:name w:val="Font Style15"/>
    <w:rsid w:val="00C74FCE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603863"/>
    <w:pPr>
      <w:widowControl w:val="0"/>
      <w:autoSpaceDE w:val="0"/>
      <w:autoSpaceDN w:val="0"/>
      <w:adjustRightInd w:val="0"/>
      <w:ind w:right="-28" w:firstLine="720"/>
      <w:jc w:val="both"/>
    </w:pPr>
    <w:rPr>
      <w:rFonts w:ascii="Arial" w:eastAsia="Times New Roman" w:hAnsi="Arial" w:cs="Arial"/>
    </w:rPr>
  </w:style>
  <w:style w:type="paragraph" w:customStyle="1" w:styleId="ConsNormal">
    <w:name w:val="ConsNormal"/>
    <w:rsid w:val="00603863"/>
    <w:pPr>
      <w:widowControl w:val="0"/>
      <w:autoSpaceDE w:val="0"/>
      <w:autoSpaceDN w:val="0"/>
      <w:ind w:right="-28" w:firstLine="720"/>
      <w:jc w:val="both"/>
    </w:pPr>
    <w:rPr>
      <w:rFonts w:ascii="Arial" w:eastAsia="Times New Roman" w:hAnsi="Arial" w:cs="Arial"/>
    </w:rPr>
  </w:style>
  <w:style w:type="paragraph" w:customStyle="1" w:styleId="3">
    <w:name w:val="Стиль3"/>
    <w:basedOn w:val="22"/>
    <w:rsid w:val="00603863"/>
    <w:pPr>
      <w:widowControl w:val="0"/>
      <w:numPr>
        <w:ilvl w:val="2"/>
        <w:numId w:val="2"/>
      </w:numPr>
      <w:adjustRightInd w:val="0"/>
      <w:ind w:right="0"/>
      <w:textAlignment w:val="baseline"/>
    </w:pPr>
    <w:rPr>
      <w:sz w:val="24"/>
      <w:szCs w:val="24"/>
      <w:lang w:eastAsia="ru-RU"/>
    </w:rPr>
  </w:style>
  <w:style w:type="character" w:styleId="ab">
    <w:name w:val="page number"/>
    <w:rsid w:val="00603863"/>
    <w:rPr>
      <w:rFonts w:ascii="Times New Roman" w:hAnsi="Times New Roman" w:cs="Times New Roman"/>
    </w:rPr>
  </w:style>
  <w:style w:type="paragraph" w:customStyle="1" w:styleId="ConsPlusNonformat">
    <w:name w:val="ConsPlusNonformat"/>
    <w:uiPriority w:val="99"/>
    <w:rsid w:val="00603863"/>
    <w:pPr>
      <w:autoSpaceDE w:val="0"/>
      <w:autoSpaceDN w:val="0"/>
      <w:adjustRightInd w:val="0"/>
      <w:ind w:right="-28" w:firstLine="709"/>
      <w:jc w:val="both"/>
    </w:pPr>
    <w:rPr>
      <w:rFonts w:ascii="Courier New" w:eastAsia="Times New Roman" w:hAnsi="Courier New" w:cs="Courier New"/>
    </w:rPr>
  </w:style>
  <w:style w:type="paragraph" w:styleId="30">
    <w:name w:val="Body Text 3"/>
    <w:basedOn w:val="a"/>
    <w:link w:val="31"/>
    <w:rsid w:val="00603863"/>
    <w:pPr>
      <w:spacing w:after="120"/>
      <w:ind w:right="-28" w:firstLine="709"/>
      <w:jc w:val="both"/>
    </w:pPr>
    <w:rPr>
      <w:sz w:val="16"/>
      <w:szCs w:val="16"/>
      <w:lang w:val="x-none" w:eastAsia="x-none"/>
    </w:rPr>
  </w:style>
  <w:style w:type="character" w:customStyle="1" w:styleId="31">
    <w:name w:val="Основной текст 3 Знак"/>
    <w:link w:val="30"/>
    <w:rsid w:val="00603863"/>
    <w:rPr>
      <w:rFonts w:ascii="Times New Roman" w:eastAsia="Times New Roman" w:hAnsi="Times New Roman"/>
      <w:sz w:val="16"/>
      <w:szCs w:val="16"/>
      <w:lang w:val="x-none"/>
    </w:rPr>
  </w:style>
  <w:style w:type="character" w:customStyle="1" w:styleId="20">
    <w:name w:val="Заголовок 2 Знак"/>
    <w:link w:val="2"/>
    <w:uiPriority w:val="9"/>
    <w:semiHidden/>
    <w:rsid w:val="007C055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ConsPlusCell">
    <w:name w:val="ConsPlusCell"/>
    <w:uiPriority w:val="99"/>
    <w:rsid w:val="007C055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paragraph" w:styleId="24">
    <w:name w:val="Body Text 2"/>
    <w:basedOn w:val="a"/>
    <w:link w:val="25"/>
    <w:uiPriority w:val="99"/>
    <w:semiHidden/>
    <w:unhideWhenUsed/>
    <w:rsid w:val="007C0557"/>
    <w:pPr>
      <w:spacing w:after="120" w:line="480" w:lineRule="auto"/>
    </w:pPr>
  </w:style>
  <w:style w:type="character" w:customStyle="1" w:styleId="25">
    <w:name w:val="Основной текст 2 Знак"/>
    <w:link w:val="24"/>
    <w:uiPriority w:val="99"/>
    <w:semiHidden/>
    <w:rsid w:val="007C0557"/>
    <w:rPr>
      <w:rFonts w:ascii="Times New Roman" w:eastAsia="Times New Roman" w:hAnsi="Times New Roman"/>
      <w:sz w:val="24"/>
      <w:szCs w:val="24"/>
    </w:rPr>
  </w:style>
  <w:style w:type="character" w:customStyle="1" w:styleId="ac">
    <w:name w:val="Название Знак"/>
    <w:link w:val="ad"/>
    <w:locked/>
    <w:rsid w:val="007C0557"/>
    <w:rPr>
      <w:b/>
      <w:bCs/>
      <w:sz w:val="28"/>
      <w:szCs w:val="28"/>
    </w:rPr>
  </w:style>
  <w:style w:type="paragraph" w:styleId="ad">
    <w:name w:val="Title"/>
    <w:basedOn w:val="a"/>
    <w:link w:val="ac"/>
    <w:qFormat/>
    <w:rsid w:val="007C0557"/>
    <w:pPr>
      <w:tabs>
        <w:tab w:val="left" w:pos="4440"/>
      </w:tabs>
      <w:ind w:right="-1"/>
      <w:jc w:val="center"/>
    </w:pPr>
    <w:rPr>
      <w:rFonts w:ascii="Calibri" w:eastAsia="Calibri" w:hAnsi="Calibri"/>
      <w:b/>
      <w:bCs/>
      <w:sz w:val="28"/>
      <w:szCs w:val="28"/>
    </w:rPr>
  </w:style>
  <w:style w:type="character" w:customStyle="1" w:styleId="11">
    <w:name w:val="Название Знак1"/>
    <w:uiPriority w:val="10"/>
    <w:rsid w:val="007C0557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10">
    <w:name w:val="Заголовок 1 Знак"/>
    <w:basedOn w:val="a0"/>
    <w:link w:val="1"/>
    <w:uiPriority w:val="9"/>
    <w:rsid w:val="00357A3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357A3A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357A3A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357A3A"/>
    <w:rPr>
      <w:rFonts w:ascii="Times New Roman" w:eastAsia="Times New Roman" w:hAnsi="Times New Roman"/>
      <w:sz w:val="24"/>
      <w:szCs w:val="24"/>
    </w:rPr>
  </w:style>
  <w:style w:type="character" w:customStyle="1" w:styleId="12">
    <w:name w:val="Верхний колонтитул Знак1"/>
    <w:locked/>
    <w:rsid w:val="00357A3A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7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7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4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5934818CCA321F1E3A7E7B6D3A3B8E970A8AFFFFAEB97CBBE3480574FC6A772E5B5E99BD1F54045ABFDC4vBB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5F89A-579A-4E01-97DE-CB5056DFE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3734</Words>
  <Characters>21286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UI</Company>
  <LinksUpToDate>false</LinksUpToDate>
  <CharactersWithSpaces>24971</CharactersWithSpaces>
  <SharedDoc>false</SharedDoc>
  <HLinks>
    <vt:vector size="108" baseType="variant">
      <vt:variant>
        <vt:i4>6291514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consultantplus://offline/ref=35934818CCA321F1E3A7E7B6D3A3B8E970A8AFFFFAEB97CBBE3480574FC6A772E5B5E99BD1F54045ABFAC4v9B</vt:lpwstr>
      </vt:variant>
      <vt:variant>
        <vt:lpwstr/>
      </vt:variant>
      <vt:variant>
        <vt:i4>6291553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consultantplus://offline/ref=35934818CCA321F1E3A7E7B6D3A3B8E970A8AFFFFAEB97CBBE3480574FC6A772E5B5E99BD1F54045ABFEC4vFB</vt:lpwstr>
      </vt:variant>
      <vt:variant>
        <vt:lpwstr/>
      </vt:variant>
      <vt:variant>
        <vt:i4>6291553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consultantplus://offline/ref=35934818CCA321F1E3A7E7B6D3A3B8E970A8AFFFFAEB97CBBE3480574FC6A772E5B5E99BD1F54045ABFAC4vBB</vt:lpwstr>
      </vt:variant>
      <vt:variant>
        <vt:lpwstr/>
      </vt:variant>
      <vt:variant>
        <vt:i4>6291558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consultantplus://offline/ref=35934818CCA321F1E3A7E7B6D3A3B8E970A8AFFFFAEB97CBBE3480574FC6A772E5B5E99BD1F54045ABF3C4v7B</vt:lpwstr>
      </vt:variant>
      <vt:variant>
        <vt:lpwstr/>
      </vt:variant>
      <vt:variant>
        <vt:i4>6291559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consultantplus://offline/ref=35934818CCA321F1E3A7E7B6D3A3B8E970A8AFFFFAEB97CBBE3480574FC6A772E5B5E99BD1F54045ABF3C4v6B</vt:lpwstr>
      </vt:variant>
      <vt:variant>
        <vt:lpwstr/>
      </vt:variant>
      <vt:variant>
        <vt:i4>6291506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consultantplus://offline/ref=35934818CCA321F1E3A7E7B6D3A3B8E970A8AFFFFAEB97CBBE3480574FC6A772E5B5E99BD1F54045ABF3C4vCB</vt:lpwstr>
      </vt:variant>
      <vt:variant>
        <vt:lpwstr/>
      </vt:variant>
      <vt:variant>
        <vt:i4>6291509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consultantplus://offline/ref=35934818CCA321F1E3A7E7B6D3A3B8E970A8AFFFFAEB97CBBE3480574FC6A772E5B5E99BD1F54045ABFAC4v6B</vt:lpwstr>
      </vt:variant>
      <vt:variant>
        <vt:lpwstr/>
      </vt:variant>
      <vt:variant>
        <vt:i4>6291556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consultantplus://offline/ref=35934818CCA321F1E3A7E7B6D3A3B8E970A8AFFFFAEB97CBBE3480574FC6A772E5B5E99BD1F54045ABFDC4vBB</vt:lpwstr>
      </vt:variant>
      <vt:variant>
        <vt:lpwstr/>
      </vt:variant>
      <vt:variant>
        <vt:i4>6291559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consultantplus://offline/ref=35934818CCA321F1E3A7E7B6D3A3B8E970A8AFFFFAEB97CBBE3480574FC6A772E5B5E99BD1F54045ABFDC4vAB</vt:lpwstr>
      </vt:variant>
      <vt:variant>
        <vt:lpwstr/>
      </vt:variant>
      <vt:variant>
        <vt:i4>6291556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consultantplus://offline/ref=35934818CCA321F1E3A7E7B6D3A3B8E970A8AFFFFAEB97CBBE3480574FC6A772E5B5E99BD1F54045ABFDC4vBB</vt:lpwstr>
      </vt:variant>
      <vt:variant>
        <vt:lpwstr/>
      </vt:variant>
      <vt:variant>
        <vt:i4>4063285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consultantplus://offline/ref=35934818CCA321F1E3A7F9BBC5CFE7E076A7F5F5F8EA9598E936D10241C3AF22ADA5A7DEDCF4434CCAvCB</vt:lpwstr>
      </vt:variant>
      <vt:variant>
        <vt:lpwstr/>
      </vt:variant>
      <vt:variant>
        <vt:i4>6291516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consultantplus://offline/ref=35934818CCA321F1E3A7E7B6D3A3B8E970A8AFFFFAEB97CBBE3480574FC6A772E5B5E99BD1F54045ABF8C4vFB</vt:lpwstr>
      </vt:variant>
      <vt:variant>
        <vt:lpwstr/>
      </vt:variant>
      <vt:variant>
        <vt:i4>6291559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consultantplus://offline/ref=35934818CCA321F1E3A7E7B6D3A3B8E970A8AFFFFAEB97CBBE3480574FC6A772E5B5E99BD1F54045ABFDC4vAB</vt:lpwstr>
      </vt:variant>
      <vt:variant>
        <vt:lpwstr/>
      </vt:variant>
      <vt:variant>
        <vt:i4>6291505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consultantplus://offline/ref=35934818CCA321F1E3A7E7B6D3A3B8E970A8AFFFFAEB97CBBE3480574FC6A772E5B5E99BD1F54045ABFDC4v7B</vt:lpwstr>
      </vt:variant>
      <vt:variant>
        <vt:lpwstr/>
      </vt:variant>
      <vt:variant>
        <vt:i4>6291556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consultantplus://offline/ref=35934818CCA321F1E3A7E7B6D3A3B8E970A8AFFFFAEB97CBBE3480574FC6A772E5B5E99BD1F54045ABFDC4vBB</vt:lpwstr>
      </vt:variant>
      <vt:variant>
        <vt:lpwstr/>
      </vt:variant>
      <vt:variant>
        <vt:i4>6291552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consultantplus://offline/ref=35934818CCA321F1E3A7E7B6D3A3B8E970A8AFFFFAEB97CBBE3480574FC6A772E5B5E99BD1F54045ABFDC4vFB</vt:lpwstr>
      </vt:variant>
      <vt:variant>
        <vt:lpwstr/>
      </vt:variant>
      <vt:variant>
        <vt:i4>6291506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consultantplus://offline/ref=35934818CCA321F1E3A7E7B6D3A3B8E970A8AFFFFAEB97CBBE3480574FC6A772E5B5E99BD1F54045ABF3C4vCB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209-2</dc:creator>
  <cp:keywords/>
  <cp:lastModifiedBy>Грицюк Марина Геннадьевна</cp:lastModifiedBy>
  <cp:revision>3</cp:revision>
  <cp:lastPrinted>2016-03-09T05:49:00Z</cp:lastPrinted>
  <dcterms:created xsi:type="dcterms:W3CDTF">2017-05-19T09:32:00Z</dcterms:created>
  <dcterms:modified xsi:type="dcterms:W3CDTF">2017-05-30T09:07:00Z</dcterms:modified>
</cp:coreProperties>
</file>